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DCD9" w14:textId="77777777" w:rsidR="00874F8F" w:rsidRPr="00874F8F" w:rsidRDefault="00874F8F" w:rsidP="00874F8F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_4"/>
      <w:r w:rsidRPr="00874F8F">
        <w:rPr>
          <w:b/>
          <w:bCs/>
          <w:color w:val="000000"/>
        </w:rPr>
        <w:t>ÁN LỆ SỐ 68/2023/AL</w:t>
      </w:r>
      <w:bookmarkEnd w:id="0"/>
      <w:r w:rsidRPr="00874F8F">
        <w:rPr>
          <w:b/>
          <w:bCs/>
          <w:color w:val="000000"/>
        </w:rPr>
        <w:fldChar w:fldCharType="begin"/>
      </w:r>
      <w:r w:rsidRPr="00874F8F">
        <w:rPr>
          <w:b/>
          <w:bCs/>
          <w:color w:val="000000"/>
        </w:rPr>
        <w:instrText>HYPERLINK "https://thuvienphapluat.vn/van-ban/Thu-tuc-To-tung/Quyet-dinh-364-QD-CA-2023-cong-bo-an-le-581475.aspx" \l "_ftn5" \o ""</w:instrText>
      </w:r>
      <w:r w:rsidRPr="00874F8F">
        <w:rPr>
          <w:b/>
          <w:bCs/>
          <w:color w:val="000000"/>
        </w:rPr>
      </w:r>
      <w:r w:rsidRPr="00874F8F">
        <w:rPr>
          <w:b/>
          <w:bCs/>
          <w:color w:val="000000"/>
        </w:rPr>
        <w:fldChar w:fldCharType="separate"/>
      </w:r>
      <w:r w:rsidRPr="00874F8F">
        <w:rPr>
          <w:rStyle w:val="Hyperlink"/>
          <w:b/>
          <w:bCs/>
          <w:color w:val="000000"/>
        </w:rPr>
        <w:t>1</w:t>
      </w:r>
      <w:r w:rsidRPr="00874F8F">
        <w:rPr>
          <w:b/>
          <w:bCs/>
          <w:color w:val="000000"/>
        </w:rPr>
        <w:fldChar w:fldCharType="end"/>
      </w:r>
    </w:p>
    <w:p w14:paraId="67782C79" w14:textId="77777777" w:rsidR="00874F8F" w:rsidRPr="00874F8F" w:rsidRDefault="00874F8F" w:rsidP="00874F8F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1" w:name="chuong_pl_4_name"/>
      <w:proofErr w:type="spellStart"/>
      <w:r w:rsidRPr="00874F8F">
        <w:rPr>
          <w:b/>
          <w:bCs/>
          <w:color w:val="000000"/>
        </w:rPr>
        <w:t>Về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quyền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nhận</w:t>
      </w:r>
      <w:proofErr w:type="spellEnd"/>
      <w:r w:rsidRPr="00874F8F">
        <w:rPr>
          <w:b/>
          <w:bCs/>
          <w:color w:val="000000"/>
        </w:rPr>
        <w:t xml:space="preserve"> di </w:t>
      </w:r>
      <w:proofErr w:type="spellStart"/>
      <w:r w:rsidRPr="00874F8F">
        <w:rPr>
          <w:b/>
          <w:bCs/>
          <w:color w:val="000000"/>
        </w:rPr>
        <w:t>sản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bằng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hiện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vật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là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nhà</w:t>
      </w:r>
      <w:proofErr w:type="spellEnd"/>
      <w:r w:rsidRPr="00874F8F">
        <w:rPr>
          <w:b/>
          <w:bCs/>
          <w:color w:val="000000"/>
        </w:rPr>
        <w:t xml:space="preserve"> ở </w:t>
      </w:r>
      <w:proofErr w:type="spellStart"/>
      <w:r w:rsidRPr="00874F8F">
        <w:rPr>
          <w:b/>
          <w:bCs/>
          <w:color w:val="000000"/>
        </w:rPr>
        <w:t>của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người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thừa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kế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là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người</w:t>
      </w:r>
      <w:proofErr w:type="spellEnd"/>
      <w:r w:rsidRPr="00874F8F">
        <w:rPr>
          <w:b/>
          <w:bCs/>
          <w:color w:val="000000"/>
        </w:rPr>
        <w:t xml:space="preserve"> Việt Nam </w:t>
      </w:r>
      <w:proofErr w:type="spellStart"/>
      <w:r w:rsidRPr="00874F8F">
        <w:rPr>
          <w:b/>
          <w:bCs/>
          <w:color w:val="000000"/>
        </w:rPr>
        <w:t>định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cư</w:t>
      </w:r>
      <w:proofErr w:type="spellEnd"/>
      <w:r w:rsidRPr="00874F8F">
        <w:rPr>
          <w:b/>
          <w:bCs/>
          <w:color w:val="000000"/>
        </w:rPr>
        <w:t xml:space="preserve"> ở </w:t>
      </w:r>
      <w:proofErr w:type="spellStart"/>
      <w:r w:rsidRPr="00874F8F">
        <w:rPr>
          <w:b/>
          <w:bCs/>
          <w:color w:val="000000"/>
        </w:rPr>
        <w:t>nước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ngoài</w:t>
      </w:r>
      <w:bookmarkEnd w:id="1"/>
      <w:proofErr w:type="spellEnd"/>
    </w:p>
    <w:p w14:paraId="084F0E47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i/>
          <w:iCs/>
          <w:color w:val="000000"/>
        </w:rPr>
        <w:t>Được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Hội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đồng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Thẩm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phán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Tòa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án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nhân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dân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tối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cao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thông</w:t>
      </w:r>
      <w:proofErr w:type="spellEnd"/>
      <w:r w:rsidRPr="00874F8F">
        <w:rPr>
          <w:i/>
          <w:iCs/>
          <w:color w:val="000000"/>
        </w:rPr>
        <w:t xml:space="preserve"> qua </w:t>
      </w:r>
      <w:proofErr w:type="spellStart"/>
      <w:r w:rsidRPr="00874F8F">
        <w:rPr>
          <w:i/>
          <w:iCs/>
          <w:color w:val="000000"/>
        </w:rPr>
        <w:t>vào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ngày</w:t>
      </w:r>
      <w:proofErr w:type="spellEnd"/>
      <w:r w:rsidRPr="00874F8F">
        <w:rPr>
          <w:i/>
          <w:iCs/>
          <w:color w:val="000000"/>
        </w:rPr>
        <w:t xml:space="preserve"> 18 </w:t>
      </w:r>
      <w:proofErr w:type="spellStart"/>
      <w:r w:rsidRPr="00874F8F">
        <w:rPr>
          <w:i/>
          <w:iCs/>
          <w:color w:val="000000"/>
        </w:rPr>
        <w:t>tháng</w:t>
      </w:r>
      <w:proofErr w:type="spellEnd"/>
      <w:r w:rsidRPr="00874F8F">
        <w:rPr>
          <w:i/>
          <w:iCs/>
          <w:color w:val="000000"/>
        </w:rPr>
        <w:t xml:space="preserve"> 8 </w:t>
      </w:r>
      <w:proofErr w:type="spellStart"/>
      <w:r w:rsidRPr="00874F8F">
        <w:rPr>
          <w:i/>
          <w:iCs/>
          <w:color w:val="000000"/>
        </w:rPr>
        <w:t>năm</w:t>
      </w:r>
      <w:proofErr w:type="spellEnd"/>
      <w:r w:rsidRPr="00874F8F">
        <w:rPr>
          <w:i/>
          <w:iCs/>
          <w:color w:val="000000"/>
        </w:rPr>
        <w:t xml:space="preserve"> 2023 </w:t>
      </w:r>
      <w:proofErr w:type="spellStart"/>
      <w:r w:rsidRPr="00874F8F">
        <w:rPr>
          <w:i/>
          <w:iCs/>
          <w:color w:val="000000"/>
        </w:rPr>
        <w:t>và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được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công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bố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theo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Quyết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định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số</w:t>
      </w:r>
      <w:proofErr w:type="spellEnd"/>
      <w:r w:rsidRPr="00874F8F">
        <w:rPr>
          <w:i/>
          <w:iCs/>
          <w:color w:val="000000"/>
        </w:rPr>
        <w:t xml:space="preserve"> 364/QĐ-CA </w:t>
      </w:r>
      <w:proofErr w:type="spellStart"/>
      <w:r w:rsidRPr="00874F8F">
        <w:rPr>
          <w:i/>
          <w:iCs/>
          <w:color w:val="000000"/>
        </w:rPr>
        <w:t>ngày</w:t>
      </w:r>
      <w:proofErr w:type="spellEnd"/>
      <w:r w:rsidRPr="00874F8F">
        <w:rPr>
          <w:i/>
          <w:iCs/>
          <w:color w:val="000000"/>
        </w:rPr>
        <w:t xml:space="preserve"> 01 </w:t>
      </w:r>
      <w:proofErr w:type="spellStart"/>
      <w:r w:rsidRPr="00874F8F">
        <w:rPr>
          <w:i/>
          <w:iCs/>
          <w:color w:val="000000"/>
        </w:rPr>
        <w:t>tháng</w:t>
      </w:r>
      <w:proofErr w:type="spellEnd"/>
      <w:r w:rsidRPr="00874F8F">
        <w:rPr>
          <w:i/>
          <w:iCs/>
          <w:color w:val="000000"/>
        </w:rPr>
        <w:t xml:space="preserve"> 10 </w:t>
      </w:r>
      <w:proofErr w:type="spellStart"/>
      <w:r w:rsidRPr="00874F8F">
        <w:rPr>
          <w:i/>
          <w:iCs/>
          <w:color w:val="000000"/>
        </w:rPr>
        <w:t>năm</w:t>
      </w:r>
      <w:proofErr w:type="spellEnd"/>
      <w:r w:rsidRPr="00874F8F">
        <w:rPr>
          <w:i/>
          <w:iCs/>
          <w:color w:val="000000"/>
        </w:rPr>
        <w:t xml:space="preserve"> 2023 </w:t>
      </w:r>
      <w:proofErr w:type="spellStart"/>
      <w:r w:rsidRPr="00874F8F">
        <w:rPr>
          <w:i/>
          <w:iCs/>
          <w:color w:val="000000"/>
        </w:rPr>
        <w:t>của</w:t>
      </w:r>
      <w:proofErr w:type="spellEnd"/>
      <w:r w:rsidRPr="00874F8F">
        <w:rPr>
          <w:i/>
          <w:iCs/>
          <w:color w:val="000000"/>
        </w:rPr>
        <w:t xml:space="preserve"> Chánh </w:t>
      </w:r>
      <w:proofErr w:type="spellStart"/>
      <w:r w:rsidRPr="00874F8F">
        <w:rPr>
          <w:i/>
          <w:iCs/>
          <w:color w:val="000000"/>
        </w:rPr>
        <w:t>án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Tòa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án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nhân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dân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tối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cao</w:t>
      </w:r>
      <w:proofErr w:type="spellEnd"/>
      <w:r w:rsidRPr="00874F8F">
        <w:rPr>
          <w:i/>
          <w:iCs/>
          <w:color w:val="000000"/>
        </w:rPr>
        <w:t>.</w:t>
      </w:r>
    </w:p>
    <w:p w14:paraId="5BE377FB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b/>
          <w:bCs/>
          <w:color w:val="000000"/>
        </w:rPr>
        <w:t>Nguồn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án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lệ</w:t>
      </w:r>
      <w:proofErr w:type="spellEnd"/>
      <w:r w:rsidRPr="00874F8F">
        <w:rPr>
          <w:b/>
          <w:bCs/>
          <w:color w:val="000000"/>
        </w:rPr>
        <w:t>:</w:t>
      </w:r>
    </w:p>
    <w:p w14:paraId="407ECF3F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Quyết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06/2019/DS-GĐT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18/3/2019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Hội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cao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vụ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> </w:t>
      </w:r>
      <w:r w:rsidRPr="00874F8F">
        <w:rPr>
          <w:i/>
          <w:iCs/>
          <w:color w:val="000000"/>
        </w:rPr>
        <w:t xml:space="preserve">“Tranh </w:t>
      </w:r>
      <w:proofErr w:type="spellStart"/>
      <w:r w:rsidRPr="00874F8F">
        <w:rPr>
          <w:i/>
          <w:iCs/>
          <w:color w:val="000000"/>
        </w:rPr>
        <w:t>chấp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thừa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kế</w:t>
      </w:r>
      <w:proofErr w:type="spellEnd"/>
      <w:r w:rsidRPr="00874F8F">
        <w:rPr>
          <w:i/>
          <w:iCs/>
          <w:color w:val="000000"/>
        </w:rPr>
        <w:t xml:space="preserve">, </w:t>
      </w:r>
      <w:proofErr w:type="spellStart"/>
      <w:r w:rsidRPr="00874F8F">
        <w:rPr>
          <w:i/>
          <w:iCs/>
          <w:color w:val="000000"/>
        </w:rPr>
        <w:t>đòi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công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sức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đóng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góp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nuôi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dưỡng</w:t>
      </w:r>
      <w:proofErr w:type="spellEnd"/>
      <w:r w:rsidRPr="00874F8F">
        <w:rPr>
          <w:i/>
          <w:iCs/>
          <w:color w:val="000000"/>
        </w:rPr>
        <w:t xml:space="preserve">, </w:t>
      </w:r>
      <w:proofErr w:type="spellStart"/>
      <w:r w:rsidRPr="00874F8F">
        <w:rPr>
          <w:i/>
          <w:iCs/>
          <w:color w:val="000000"/>
        </w:rPr>
        <w:t>trông</w:t>
      </w:r>
      <w:proofErr w:type="spellEnd"/>
      <w:r w:rsidRPr="00874F8F">
        <w:rPr>
          <w:i/>
          <w:iCs/>
          <w:color w:val="000000"/>
        </w:rPr>
        <w:t xml:space="preserve"> nom, </w:t>
      </w:r>
      <w:proofErr w:type="spellStart"/>
      <w:r w:rsidRPr="00874F8F">
        <w:rPr>
          <w:i/>
          <w:iCs/>
          <w:color w:val="000000"/>
        </w:rPr>
        <w:t>bảo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quản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nhà</w:t>
      </w:r>
      <w:proofErr w:type="spellEnd"/>
      <w:r w:rsidRPr="00874F8F">
        <w:rPr>
          <w:i/>
          <w:iCs/>
          <w:color w:val="000000"/>
        </w:rPr>
        <w:t xml:space="preserve">, </w:t>
      </w:r>
      <w:proofErr w:type="spellStart"/>
      <w:r w:rsidRPr="00874F8F">
        <w:rPr>
          <w:i/>
          <w:iCs/>
          <w:color w:val="000000"/>
        </w:rPr>
        <w:t>đất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và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đòi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nhà</w:t>
      </w:r>
      <w:proofErr w:type="spellEnd"/>
      <w:r w:rsidRPr="00874F8F">
        <w:rPr>
          <w:i/>
          <w:iCs/>
          <w:color w:val="000000"/>
        </w:rPr>
        <w:t xml:space="preserve">, </w:t>
      </w:r>
      <w:proofErr w:type="spellStart"/>
      <w:r w:rsidRPr="00874F8F">
        <w:rPr>
          <w:i/>
          <w:iCs/>
          <w:color w:val="000000"/>
        </w:rPr>
        <w:t>đất</w:t>
      </w:r>
      <w:proofErr w:type="spellEnd"/>
      <w:r w:rsidRPr="00874F8F">
        <w:rPr>
          <w:i/>
          <w:iCs/>
          <w:color w:val="000000"/>
        </w:rPr>
        <w:t>" </w:t>
      </w:r>
      <w:proofErr w:type="spellStart"/>
      <w:r w:rsidRPr="00874F8F">
        <w:rPr>
          <w:color w:val="000000"/>
        </w:rPr>
        <w:t>giữa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nguyên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</w:t>
      </w:r>
      <w:proofErr w:type="spellStart"/>
      <w:r w:rsidRPr="00874F8F">
        <w:rPr>
          <w:color w:val="000000"/>
        </w:rPr>
        <w:t>Túy</w:t>
      </w:r>
      <w:proofErr w:type="spellEnd"/>
      <w:r w:rsidRPr="00874F8F">
        <w:rPr>
          <w:color w:val="000000"/>
        </w:rPr>
        <w:t xml:space="preserve"> H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H1;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lợi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nghĩa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vụ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liên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quan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gồm</w:t>
      </w:r>
      <w:proofErr w:type="spellEnd"/>
      <w:r w:rsidRPr="00874F8F">
        <w:rPr>
          <w:color w:val="000000"/>
        </w:rPr>
        <w:t xml:space="preserve"> 06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>.</w:t>
      </w:r>
    </w:p>
    <w:p w14:paraId="5BE16F6A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b/>
          <w:bCs/>
          <w:color w:val="000000"/>
        </w:rPr>
        <w:t>Vị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trí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nội</w:t>
      </w:r>
      <w:proofErr w:type="spellEnd"/>
      <w:r w:rsidRPr="00874F8F">
        <w:rPr>
          <w:b/>
          <w:bCs/>
          <w:color w:val="000000"/>
        </w:rPr>
        <w:t xml:space="preserve"> dung </w:t>
      </w:r>
      <w:proofErr w:type="spellStart"/>
      <w:r w:rsidRPr="00874F8F">
        <w:rPr>
          <w:b/>
          <w:bCs/>
          <w:color w:val="000000"/>
        </w:rPr>
        <w:t>án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lệ</w:t>
      </w:r>
      <w:proofErr w:type="spellEnd"/>
      <w:r w:rsidRPr="00874F8F">
        <w:rPr>
          <w:b/>
          <w:bCs/>
          <w:color w:val="000000"/>
        </w:rPr>
        <w:t>:</w:t>
      </w:r>
    </w:p>
    <w:p w14:paraId="727C12F1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Đoạn</w:t>
      </w:r>
      <w:proofErr w:type="spellEnd"/>
      <w:r w:rsidRPr="00874F8F">
        <w:rPr>
          <w:color w:val="000000"/>
        </w:rPr>
        <w:t xml:space="preserve"> 5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“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>”.</w:t>
      </w:r>
    </w:p>
    <w:p w14:paraId="1CEF94CC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b/>
          <w:bCs/>
          <w:color w:val="000000"/>
        </w:rPr>
        <w:t>Khái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quát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nội</w:t>
      </w:r>
      <w:proofErr w:type="spellEnd"/>
      <w:r w:rsidRPr="00874F8F">
        <w:rPr>
          <w:b/>
          <w:bCs/>
          <w:color w:val="000000"/>
        </w:rPr>
        <w:t xml:space="preserve"> dung </w:t>
      </w:r>
      <w:proofErr w:type="spellStart"/>
      <w:r w:rsidRPr="00874F8F">
        <w:rPr>
          <w:b/>
          <w:bCs/>
          <w:color w:val="000000"/>
        </w:rPr>
        <w:t>của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án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lệ</w:t>
      </w:r>
      <w:proofErr w:type="spellEnd"/>
      <w:r w:rsidRPr="00874F8F">
        <w:rPr>
          <w:b/>
          <w:bCs/>
          <w:color w:val="000000"/>
        </w:rPr>
        <w:t>:</w:t>
      </w:r>
    </w:p>
    <w:p w14:paraId="2E2C29A8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b/>
          <w:bCs/>
          <w:i/>
          <w:iCs/>
          <w:color w:val="000000"/>
        </w:rPr>
        <w:t xml:space="preserve">- </w:t>
      </w:r>
      <w:proofErr w:type="spellStart"/>
      <w:r w:rsidRPr="00874F8F">
        <w:rPr>
          <w:b/>
          <w:bCs/>
          <w:i/>
          <w:iCs/>
          <w:color w:val="000000"/>
        </w:rPr>
        <w:t>Tình</w:t>
      </w:r>
      <w:proofErr w:type="spellEnd"/>
      <w:r w:rsidRPr="00874F8F">
        <w:rPr>
          <w:b/>
          <w:bCs/>
          <w:i/>
          <w:iCs/>
          <w:color w:val="000000"/>
        </w:rPr>
        <w:t xml:space="preserve"> </w:t>
      </w:r>
      <w:proofErr w:type="spellStart"/>
      <w:r w:rsidRPr="00874F8F">
        <w:rPr>
          <w:b/>
          <w:bCs/>
          <w:i/>
          <w:iCs/>
          <w:color w:val="000000"/>
        </w:rPr>
        <w:t>huống</w:t>
      </w:r>
      <w:proofErr w:type="spellEnd"/>
      <w:r w:rsidRPr="00874F8F">
        <w:rPr>
          <w:b/>
          <w:bCs/>
          <w:i/>
          <w:iCs/>
          <w:color w:val="000000"/>
        </w:rPr>
        <w:t xml:space="preserve"> </w:t>
      </w:r>
      <w:proofErr w:type="spellStart"/>
      <w:r w:rsidRPr="00874F8F">
        <w:rPr>
          <w:b/>
          <w:bCs/>
          <w:i/>
          <w:iCs/>
          <w:color w:val="000000"/>
        </w:rPr>
        <w:t>án</w:t>
      </w:r>
      <w:proofErr w:type="spellEnd"/>
      <w:r w:rsidRPr="00874F8F">
        <w:rPr>
          <w:b/>
          <w:bCs/>
          <w:i/>
          <w:iCs/>
          <w:color w:val="000000"/>
        </w:rPr>
        <w:t xml:space="preserve"> </w:t>
      </w:r>
      <w:proofErr w:type="spellStart"/>
      <w:r w:rsidRPr="00874F8F">
        <w:rPr>
          <w:b/>
          <w:bCs/>
          <w:i/>
          <w:iCs/>
          <w:color w:val="000000"/>
        </w:rPr>
        <w:t>lệ</w:t>
      </w:r>
      <w:proofErr w:type="spellEnd"/>
      <w:r w:rsidRPr="00874F8F">
        <w:rPr>
          <w:b/>
          <w:bCs/>
          <w:i/>
          <w:iCs/>
          <w:color w:val="000000"/>
        </w:rPr>
        <w:t>:</w:t>
      </w:r>
    </w:p>
    <w:p w14:paraId="6F46D9CF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lại</w:t>
      </w:r>
      <w:proofErr w:type="spellEnd"/>
      <w:r w:rsidRPr="00874F8F">
        <w:rPr>
          <w:color w:val="000000"/>
        </w:rPr>
        <w:t xml:space="preserve"> di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sở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hữu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trước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2013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2014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lực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. Tranh </w:t>
      </w:r>
      <w:proofErr w:type="spellStart"/>
      <w:r w:rsidRPr="00874F8F">
        <w:rPr>
          <w:color w:val="000000"/>
        </w:rPr>
        <w:t>chấp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giải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điểm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2013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2014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lực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>.</w:t>
      </w:r>
    </w:p>
    <w:p w14:paraId="0C1EDADB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b/>
          <w:bCs/>
          <w:i/>
          <w:iCs/>
          <w:color w:val="000000"/>
        </w:rPr>
        <w:t xml:space="preserve">- </w:t>
      </w:r>
      <w:proofErr w:type="spellStart"/>
      <w:r w:rsidRPr="00874F8F">
        <w:rPr>
          <w:b/>
          <w:bCs/>
          <w:i/>
          <w:iCs/>
          <w:color w:val="000000"/>
        </w:rPr>
        <w:t>Giải</w:t>
      </w:r>
      <w:proofErr w:type="spellEnd"/>
      <w:r w:rsidRPr="00874F8F">
        <w:rPr>
          <w:b/>
          <w:bCs/>
          <w:i/>
          <w:iCs/>
          <w:color w:val="000000"/>
        </w:rPr>
        <w:t xml:space="preserve"> </w:t>
      </w:r>
      <w:proofErr w:type="spellStart"/>
      <w:r w:rsidRPr="00874F8F">
        <w:rPr>
          <w:b/>
          <w:bCs/>
          <w:i/>
          <w:iCs/>
          <w:color w:val="000000"/>
        </w:rPr>
        <w:t>pháp</w:t>
      </w:r>
      <w:proofErr w:type="spellEnd"/>
      <w:r w:rsidRPr="00874F8F">
        <w:rPr>
          <w:b/>
          <w:bCs/>
          <w:i/>
          <w:iCs/>
          <w:color w:val="000000"/>
        </w:rPr>
        <w:t xml:space="preserve"> </w:t>
      </w:r>
      <w:proofErr w:type="spellStart"/>
      <w:r w:rsidRPr="00874F8F">
        <w:rPr>
          <w:b/>
          <w:bCs/>
          <w:i/>
          <w:iCs/>
          <w:color w:val="000000"/>
        </w:rPr>
        <w:t>pháp</w:t>
      </w:r>
      <w:proofErr w:type="spellEnd"/>
      <w:r w:rsidRPr="00874F8F">
        <w:rPr>
          <w:b/>
          <w:bCs/>
          <w:i/>
          <w:iCs/>
          <w:color w:val="000000"/>
        </w:rPr>
        <w:t xml:space="preserve"> </w:t>
      </w:r>
      <w:proofErr w:type="spellStart"/>
      <w:r w:rsidRPr="00874F8F">
        <w:rPr>
          <w:b/>
          <w:bCs/>
          <w:i/>
          <w:iCs/>
          <w:color w:val="000000"/>
        </w:rPr>
        <w:t>lý</w:t>
      </w:r>
      <w:proofErr w:type="spellEnd"/>
      <w:r w:rsidRPr="00874F8F">
        <w:rPr>
          <w:b/>
          <w:bCs/>
          <w:i/>
          <w:iCs/>
          <w:color w:val="000000"/>
        </w:rPr>
        <w:t>:</w:t>
      </w:r>
    </w:p>
    <w:p w14:paraId="16BEB264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Trường </w:t>
      </w:r>
      <w:proofErr w:type="spellStart"/>
      <w:r w:rsidRPr="00874F8F">
        <w:rPr>
          <w:color w:val="000000"/>
        </w:rPr>
        <w:t>hợp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này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2013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2014 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giải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quyết</w:t>
      </w:r>
      <w:proofErr w:type="spellEnd"/>
      <w:r w:rsidRPr="00874F8F">
        <w:rPr>
          <w:color w:val="000000"/>
        </w:rPr>
        <w:t>.</w:t>
      </w:r>
    </w:p>
    <w:p w14:paraId="2CCE6DF6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Trường </w:t>
      </w:r>
      <w:proofErr w:type="spellStart"/>
      <w:r w:rsidRPr="00874F8F">
        <w:rPr>
          <w:color w:val="000000"/>
        </w:rPr>
        <w:t>hợp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Việt Nam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cư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nước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ngoài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thì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di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bằng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khi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đủ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điều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2014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di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phân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bằng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vật</w:t>
      </w:r>
      <w:proofErr w:type="spellEnd"/>
      <w:r w:rsidRPr="00874F8F">
        <w:rPr>
          <w:color w:val="000000"/>
        </w:rPr>
        <w:t>.</w:t>
      </w:r>
    </w:p>
    <w:p w14:paraId="065D42B9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b/>
          <w:bCs/>
          <w:color w:val="000000"/>
        </w:rPr>
        <w:t xml:space="preserve">Quy </w:t>
      </w:r>
      <w:proofErr w:type="spellStart"/>
      <w:r w:rsidRPr="00874F8F">
        <w:rPr>
          <w:b/>
          <w:bCs/>
          <w:color w:val="000000"/>
        </w:rPr>
        <w:t>định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của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pháp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luật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liên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quan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đến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án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lệ</w:t>
      </w:r>
      <w:proofErr w:type="spellEnd"/>
      <w:r w:rsidRPr="00874F8F">
        <w:rPr>
          <w:b/>
          <w:bCs/>
          <w:color w:val="000000"/>
        </w:rPr>
        <w:t>:</w:t>
      </w:r>
    </w:p>
    <w:p w14:paraId="42D56A34" w14:textId="77777777" w:rsidR="00874F8F" w:rsidRPr="00874F8F" w:rsidRDefault="00874F8F" w:rsidP="00874F8F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874F8F">
        <w:rPr>
          <w:color w:val="000000"/>
        </w:rPr>
        <w:t>- </w:t>
      </w:r>
      <w:bookmarkStart w:id="2" w:name="dc_116"/>
      <w:r w:rsidRPr="00874F8F">
        <w:rPr>
          <w:color w:val="000000"/>
        </w:rPr>
        <w:t xml:space="preserve">Điểm d </w:t>
      </w:r>
      <w:proofErr w:type="spellStart"/>
      <w:r w:rsidRPr="00874F8F">
        <w:rPr>
          <w:color w:val="000000"/>
        </w:rPr>
        <w:t>khoản</w:t>
      </w:r>
      <w:proofErr w:type="spellEnd"/>
      <w:r w:rsidRPr="00874F8F">
        <w:rPr>
          <w:color w:val="000000"/>
        </w:rPr>
        <w:t xml:space="preserve"> 1 </w:t>
      </w:r>
      <w:proofErr w:type="spellStart"/>
      <w:r w:rsidRPr="00874F8F">
        <w:rPr>
          <w:color w:val="000000"/>
        </w:rPr>
        <w:t>Điều</w:t>
      </w:r>
      <w:proofErr w:type="spellEnd"/>
      <w:r w:rsidRPr="00874F8F">
        <w:rPr>
          <w:color w:val="000000"/>
        </w:rPr>
        <w:t xml:space="preserve"> 169; </w:t>
      </w:r>
      <w:proofErr w:type="spellStart"/>
      <w:r w:rsidRPr="00874F8F">
        <w:rPr>
          <w:color w:val="000000"/>
        </w:rPr>
        <w:t>Điều</w:t>
      </w:r>
      <w:proofErr w:type="spellEnd"/>
      <w:r w:rsidRPr="00874F8F">
        <w:rPr>
          <w:color w:val="000000"/>
        </w:rPr>
        <w:t xml:space="preserve"> 186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2013</w:t>
      </w:r>
      <w:bookmarkEnd w:id="2"/>
      <w:r w:rsidRPr="00874F8F">
        <w:rPr>
          <w:color w:val="000000"/>
        </w:rPr>
        <w:t>;</w:t>
      </w:r>
    </w:p>
    <w:p w14:paraId="1058332C" w14:textId="77777777" w:rsidR="00874F8F" w:rsidRPr="00874F8F" w:rsidRDefault="00874F8F" w:rsidP="00874F8F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874F8F">
        <w:rPr>
          <w:color w:val="000000"/>
        </w:rPr>
        <w:t>- </w:t>
      </w:r>
      <w:bookmarkStart w:id="3" w:name="dc_117"/>
      <w:proofErr w:type="spellStart"/>
      <w:r w:rsidRPr="00874F8F">
        <w:rPr>
          <w:color w:val="000000"/>
        </w:rPr>
        <w:t>Khoản</w:t>
      </w:r>
      <w:proofErr w:type="spellEnd"/>
      <w:r w:rsidRPr="00874F8F">
        <w:rPr>
          <w:color w:val="000000"/>
        </w:rPr>
        <w:t xml:space="preserve"> 1, </w:t>
      </w:r>
      <w:proofErr w:type="spellStart"/>
      <w:r w:rsidRPr="00874F8F">
        <w:rPr>
          <w:color w:val="000000"/>
        </w:rPr>
        <w:t>điểm</w:t>
      </w:r>
      <w:proofErr w:type="spellEnd"/>
      <w:r w:rsidRPr="00874F8F">
        <w:rPr>
          <w:color w:val="000000"/>
        </w:rPr>
        <w:t xml:space="preserve"> b </w:t>
      </w:r>
      <w:proofErr w:type="spellStart"/>
      <w:r w:rsidRPr="00874F8F">
        <w:rPr>
          <w:color w:val="000000"/>
        </w:rPr>
        <w:t>khoản</w:t>
      </w:r>
      <w:proofErr w:type="spellEnd"/>
      <w:r w:rsidRPr="00874F8F">
        <w:rPr>
          <w:color w:val="000000"/>
        </w:rPr>
        <w:t xml:space="preserve"> 2 </w:t>
      </w:r>
      <w:proofErr w:type="spellStart"/>
      <w:r w:rsidRPr="00874F8F">
        <w:rPr>
          <w:color w:val="000000"/>
        </w:rPr>
        <w:t>Điều</w:t>
      </w:r>
      <w:proofErr w:type="spellEnd"/>
      <w:r w:rsidRPr="00874F8F">
        <w:rPr>
          <w:color w:val="000000"/>
        </w:rPr>
        <w:t xml:space="preserve"> 8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2014</w:t>
      </w:r>
      <w:bookmarkEnd w:id="3"/>
      <w:r w:rsidRPr="00874F8F">
        <w:rPr>
          <w:color w:val="000000"/>
        </w:rPr>
        <w:t>.</w:t>
      </w:r>
    </w:p>
    <w:p w14:paraId="22AFD024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b/>
          <w:bCs/>
          <w:color w:val="000000"/>
        </w:rPr>
        <w:t>Từ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khoá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của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án</w:t>
      </w:r>
      <w:proofErr w:type="spellEnd"/>
      <w:r w:rsidRPr="00874F8F">
        <w:rPr>
          <w:b/>
          <w:bCs/>
          <w:color w:val="000000"/>
        </w:rPr>
        <w:t xml:space="preserve"> </w:t>
      </w:r>
      <w:proofErr w:type="spellStart"/>
      <w:r w:rsidRPr="00874F8F">
        <w:rPr>
          <w:b/>
          <w:bCs/>
          <w:color w:val="000000"/>
        </w:rPr>
        <w:t>lệ</w:t>
      </w:r>
      <w:proofErr w:type="spellEnd"/>
      <w:r w:rsidRPr="00874F8F">
        <w:rPr>
          <w:b/>
          <w:bCs/>
          <w:color w:val="000000"/>
        </w:rPr>
        <w:t>:</w:t>
      </w:r>
    </w:p>
    <w:p w14:paraId="4DD0AE8C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>“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Việt Nam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cư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nước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ngoài</w:t>
      </w:r>
      <w:proofErr w:type="spellEnd"/>
      <w:r w:rsidRPr="00874F8F">
        <w:rPr>
          <w:color w:val="000000"/>
        </w:rPr>
        <w:t>”; “</w:t>
      </w:r>
      <w:proofErr w:type="spellStart"/>
      <w:r w:rsidRPr="00874F8F">
        <w:rPr>
          <w:color w:val="000000"/>
        </w:rPr>
        <w:t>Điều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ở”, “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>”.</w:t>
      </w:r>
    </w:p>
    <w:p w14:paraId="59C516E9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874F8F">
        <w:rPr>
          <w:b/>
          <w:bCs/>
          <w:color w:val="000000"/>
        </w:rPr>
        <w:t>NỘI DUNG VỤ ÁN:</w:t>
      </w:r>
    </w:p>
    <w:p w14:paraId="790CD19E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I. </w:t>
      </w:r>
      <w:proofErr w:type="spellStart"/>
      <w:r w:rsidRPr="00874F8F">
        <w:rPr>
          <w:color w:val="000000"/>
        </w:rPr>
        <w:t>Vụ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yêu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cầu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>:</w:t>
      </w:r>
    </w:p>
    <w:p w14:paraId="7BD28697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khởi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24/8/2009,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24/9/2009; </w:t>
      </w:r>
      <w:proofErr w:type="spellStart"/>
      <w:r w:rsidRPr="00874F8F">
        <w:rPr>
          <w:color w:val="000000"/>
        </w:rPr>
        <w:t>bổ</w:t>
      </w:r>
      <w:proofErr w:type="spellEnd"/>
      <w:r w:rsidRPr="00874F8F">
        <w:rPr>
          <w:color w:val="000000"/>
        </w:rPr>
        <w:t xml:space="preserve"> sung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22/10/2009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trong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trình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nguyên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</w:t>
      </w:r>
      <w:proofErr w:type="spellStart"/>
      <w:r w:rsidRPr="00874F8F">
        <w:rPr>
          <w:color w:val="000000"/>
        </w:rPr>
        <w:t>Túy</w:t>
      </w:r>
      <w:proofErr w:type="spellEnd"/>
      <w:r w:rsidRPr="00874F8F">
        <w:rPr>
          <w:color w:val="000000"/>
        </w:rPr>
        <w:t xml:space="preserve"> H </w:t>
      </w:r>
      <w:proofErr w:type="spellStart"/>
      <w:r w:rsidRPr="00874F8F">
        <w:rPr>
          <w:color w:val="000000"/>
        </w:rPr>
        <w:t>trình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bày</w:t>
      </w:r>
      <w:proofErr w:type="spellEnd"/>
      <w:r w:rsidRPr="00874F8F">
        <w:rPr>
          <w:color w:val="000000"/>
        </w:rPr>
        <w:t>:</w:t>
      </w:r>
    </w:p>
    <w:p w14:paraId="56825A25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Cha </w:t>
      </w:r>
      <w:proofErr w:type="spellStart"/>
      <w:r w:rsidRPr="00874F8F">
        <w:rPr>
          <w:color w:val="000000"/>
        </w:rPr>
        <w:t>mẹ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Lý </w:t>
      </w:r>
      <w:proofErr w:type="spellStart"/>
      <w:r w:rsidRPr="00874F8F">
        <w:rPr>
          <w:color w:val="000000"/>
        </w:rPr>
        <w:t>Vĩnh</w:t>
      </w:r>
      <w:proofErr w:type="spellEnd"/>
      <w:r w:rsidRPr="00874F8F">
        <w:rPr>
          <w:color w:val="000000"/>
        </w:rPr>
        <w:t xml:space="preserve"> K,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Nguyễn Thị B </w:t>
      </w:r>
      <w:proofErr w:type="spellStart"/>
      <w:r w:rsidRPr="00874F8F">
        <w:rPr>
          <w:color w:val="000000"/>
        </w:rPr>
        <w:t>chung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nhau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một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con </w:t>
      </w:r>
      <w:proofErr w:type="spellStart"/>
      <w:r w:rsidRPr="00874F8F">
        <w:rPr>
          <w:color w:val="000000"/>
        </w:rPr>
        <w:t>chung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</w:t>
      </w:r>
      <w:proofErr w:type="spellStart"/>
      <w:r w:rsidRPr="00874F8F">
        <w:rPr>
          <w:color w:val="000000"/>
        </w:rPr>
        <w:t>Túy</w:t>
      </w:r>
      <w:proofErr w:type="spellEnd"/>
      <w:r w:rsidRPr="00874F8F">
        <w:rPr>
          <w:color w:val="000000"/>
        </w:rPr>
        <w:t xml:space="preserve"> H.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1950,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K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B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còn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chung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nhau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nữa</w:t>
      </w:r>
      <w:proofErr w:type="spellEnd"/>
      <w:r w:rsidRPr="00874F8F">
        <w:rPr>
          <w:color w:val="000000"/>
        </w:rPr>
        <w:t xml:space="preserve">. Sau </w:t>
      </w:r>
      <w:proofErr w:type="spellStart"/>
      <w:r w:rsidRPr="00874F8F">
        <w:rPr>
          <w:color w:val="000000"/>
        </w:rPr>
        <w:t>đó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K </w:t>
      </w:r>
      <w:proofErr w:type="spellStart"/>
      <w:r w:rsidRPr="00874F8F">
        <w:rPr>
          <w:color w:val="000000"/>
        </w:rPr>
        <w:t>kết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hôn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Nguyễn Ngọc H2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một</w:t>
      </w:r>
      <w:proofErr w:type="spellEnd"/>
      <w:r w:rsidRPr="00874F8F">
        <w:rPr>
          <w:color w:val="000000"/>
        </w:rPr>
        <w:t xml:space="preserve"> con </w:t>
      </w:r>
      <w:proofErr w:type="spellStart"/>
      <w:r w:rsidRPr="00874F8F">
        <w:rPr>
          <w:color w:val="000000"/>
        </w:rPr>
        <w:t>chung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H1.</w:t>
      </w:r>
    </w:p>
    <w:p w14:paraId="61C9310E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lastRenderedPageBreak/>
        <w:t>Nguồn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gốc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P,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K,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H2.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K </w:t>
      </w:r>
      <w:proofErr w:type="spellStart"/>
      <w:r w:rsidRPr="00874F8F">
        <w:rPr>
          <w:color w:val="000000"/>
        </w:rPr>
        <w:t>chết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1978,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B </w:t>
      </w:r>
      <w:proofErr w:type="spellStart"/>
      <w:r w:rsidRPr="00874F8F">
        <w:rPr>
          <w:color w:val="000000"/>
        </w:rPr>
        <w:t>chết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2000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chết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2009.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K,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B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chết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lại</w:t>
      </w:r>
      <w:proofErr w:type="spellEnd"/>
      <w:r w:rsidRPr="00874F8F">
        <w:rPr>
          <w:color w:val="000000"/>
        </w:rPr>
        <w:t xml:space="preserve"> di </w:t>
      </w:r>
      <w:proofErr w:type="spellStart"/>
      <w:r w:rsidRPr="00874F8F">
        <w:rPr>
          <w:color w:val="000000"/>
        </w:rPr>
        <w:t>chúc</w:t>
      </w:r>
      <w:proofErr w:type="spellEnd"/>
      <w:r w:rsidRPr="00874F8F">
        <w:rPr>
          <w:color w:val="000000"/>
        </w:rPr>
        <w:t>.</w:t>
      </w:r>
    </w:p>
    <w:p w14:paraId="7E6BCA56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Thực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tế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phúc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6/DS-PT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26/6/1981,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Phúc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cao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chung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K,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ngôi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G (nay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N),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P,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Minh.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thời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sở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hữu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toàn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bộ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gồm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ngôi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 xml:space="preserve"> (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gắn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)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một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tư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liệu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sinh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hoạt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trong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phải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hoàn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một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trọn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sở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hữu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ngôi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.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chưa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thổ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cư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bằng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khoán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thổ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1947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tích</w:t>
      </w:r>
      <w:proofErr w:type="spellEnd"/>
      <w:r w:rsidRPr="00874F8F">
        <w:rPr>
          <w:color w:val="000000"/>
        </w:rPr>
        <w:t xml:space="preserve"> 500m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G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thổ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cư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bằng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khoán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thổ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1948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tích</w:t>
      </w:r>
      <w:proofErr w:type="spellEnd"/>
      <w:r w:rsidRPr="00874F8F">
        <w:rPr>
          <w:color w:val="000000"/>
        </w:rPr>
        <w:t xml:space="preserve"> 440m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chung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K,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H2. Do </w:t>
      </w:r>
      <w:proofErr w:type="spellStart"/>
      <w:r w:rsidRPr="00874F8F">
        <w:rPr>
          <w:color w:val="000000"/>
        </w:rPr>
        <w:t>đó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vẫn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chung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K,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H2.</w:t>
      </w:r>
    </w:p>
    <w:p w14:paraId="083E46CC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Hai </w:t>
      </w:r>
      <w:proofErr w:type="spellStart"/>
      <w:r w:rsidRPr="00874F8F">
        <w:rPr>
          <w:color w:val="000000"/>
        </w:rPr>
        <w:t>bằng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khoán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thổ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1947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1948 </w:t>
      </w:r>
      <w:proofErr w:type="spellStart"/>
      <w:r w:rsidRPr="00874F8F">
        <w:rPr>
          <w:color w:val="000000"/>
        </w:rPr>
        <w:t>lập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1970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còn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đúng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tích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nên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thống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dùng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151B do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yêu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cầu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quan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chức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lập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11/3/2011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ban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 </w:t>
      </w:r>
      <w:proofErr w:type="spellStart"/>
      <w:r w:rsidRPr="00874F8F">
        <w:rPr>
          <w:color w:val="000000"/>
        </w:rPr>
        <w:t>kiểm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sở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. Nay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yêu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cầu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yêu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cầu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tích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120m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(</w:t>
      </w:r>
      <w:proofErr w:type="spellStart"/>
      <w:r w:rsidRPr="00874F8F">
        <w:rPr>
          <w:color w:val="000000"/>
        </w:rPr>
        <w:t>chiều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ngang</w:t>
      </w:r>
      <w:proofErr w:type="spellEnd"/>
      <w:r w:rsidRPr="00874F8F">
        <w:rPr>
          <w:color w:val="000000"/>
        </w:rPr>
        <w:t xml:space="preserve"> 7m </w:t>
      </w:r>
      <w:proofErr w:type="spellStart"/>
      <w:r w:rsidRPr="00874F8F">
        <w:rPr>
          <w:color w:val="000000"/>
        </w:rPr>
        <w:t>giáp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hẻm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chiều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dài</w:t>
      </w:r>
      <w:proofErr w:type="spellEnd"/>
      <w:r w:rsidRPr="00874F8F">
        <w:rPr>
          <w:color w:val="000000"/>
        </w:rPr>
        <w:t xml:space="preserve"> 17,14m </w:t>
      </w:r>
      <w:proofErr w:type="spellStart"/>
      <w:r w:rsidRPr="00874F8F">
        <w:rPr>
          <w:color w:val="000000"/>
        </w:rPr>
        <w:t>sát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ranh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151C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Trần</w:t>
      </w:r>
      <w:proofErr w:type="spellEnd"/>
      <w:r w:rsidRPr="00874F8F">
        <w:rPr>
          <w:color w:val="000000"/>
        </w:rPr>
        <w:t xml:space="preserve"> Quốc H3).</w:t>
      </w:r>
    </w:p>
    <w:p w14:paraId="582EB5D5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Bị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Huỳnh Thị Kim L </w:t>
      </w:r>
      <w:proofErr w:type="spellStart"/>
      <w:r w:rsidRPr="00874F8F">
        <w:rPr>
          <w:color w:val="000000"/>
        </w:rPr>
        <w:t>đại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trình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bày</w:t>
      </w:r>
      <w:proofErr w:type="spellEnd"/>
      <w:r w:rsidRPr="00874F8F">
        <w:rPr>
          <w:color w:val="000000"/>
        </w:rPr>
        <w:t>:</w:t>
      </w:r>
    </w:p>
    <w:p w14:paraId="13028F4A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thống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trình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quan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hệ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Lý </w:t>
      </w:r>
      <w:proofErr w:type="spellStart"/>
      <w:r w:rsidRPr="00874F8F">
        <w:rPr>
          <w:color w:val="000000"/>
        </w:rPr>
        <w:t>Vĩnh</w:t>
      </w:r>
      <w:proofErr w:type="spellEnd"/>
      <w:r w:rsidRPr="00874F8F">
        <w:rPr>
          <w:color w:val="000000"/>
        </w:rPr>
        <w:t xml:space="preserve"> K,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Nguyễn Thị B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Nguyễn Ngọc H2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nguồn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gốc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tọa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P,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Minh.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K,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chết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lại</w:t>
      </w:r>
      <w:proofErr w:type="spellEnd"/>
      <w:r w:rsidRPr="00874F8F">
        <w:rPr>
          <w:color w:val="000000"/>
        </w:rPr>
        <w:t xml:space="preserve"> di </w:t>
      </w:r>
      <w:proofErr w:type="spellStart"/>
      <w:r w:rsidRPr="00874F8F">
        <w:rPr>
          <w:color w:val="000000"/>
        </w:rPr>
        <w:t>chúc</w:t>
      </w:r>
      <w:proofErr w:type="spellEnd"/>
      <w:r w:rsidRPr="00874F8F">
        <w:rPr>
          <w:color w:val="000000"/>
        </w:rPr>
        <w:t xml:space="preserve">. Do </w:t>
      </w:r>
      <w:proofErr w:type="spellStart"/>
      <w:r w:rsidRPr="00874F8F">
        <w:rPr>
          <w:color w:val="000000"/>
        </w:rPr>
        <w:t>vậy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 ý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yêu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cầu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nguyên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</w:t>
      </w:r>
      <w:proofErr w:type="spellStart"/>
      <w:r w:rsidRPr="00874F8F">
        <w:rPr>
          <w:color w:val="000000"/>
        </w:rPr>
        <w:t>Túy</w:t>
      </w:r>
      <w:proofErr w:type="spellEnd"/>
      <w:r w:rsidRPr="00874F8F">
        <w:rPr>
          <w:color w:val="000000"/>
        </w:rPr>
        <w:t xml:space="preserve"> H </w:t>
      </w:r>
      <w:proofErr w:type="spellStart"/>
      <w:r w:rsidRPr="00874F8F">
        <w:rPr>
          <w:color w:val="000000"/>
        </w:rPr>
        <w:t>yêu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cầu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di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tích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120m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(</w:t>
      </w:r>
      <w:proofErr w:type="spellStart"/>
      <w:r w:rsidRPr="00874F8F">
        <w:rPr>
          <w:color w:val="000000"/>
        </w:rPr>
        <w:t>chiều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ngang</w:t>
      </w:r>
      <w:proofErr w:type="spellEnd"/>
      <w:r w:rsidRPr="00874F8F">
        <w:rPr>
          <w:color w:val="000000"/>
        </w:rPr>
        <w:t xml:space="preserve"> 7m </w:t>
      </w:r>
      <w:proofErr w:type="spellStart"/>
      <w:r w:rsidRPr="00874F8F">
        <w:rPr>
          <w:color w:val="000000"/>
        </w:rPr>
        <w:t>giáp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hẻm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chiều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dài</w:t>
      </w:r>
      <w:proofErr w:type="spellEnd"/>
      <w:r w:rsidRPr="00874F8F">
        <w:rPr>
          <w:color w:val="000000"/>
        </w:rPr>
        <w:t xml:space="preserve"> 16,14m </w:t>
      </w:r>
      <w:proofErr w:type="spellStart"/>
      <w:r w:rsidRPr="00874F8F">
        <w:rPr>
          <w:color w:val="000000"/>
        </w:rPr>
        <w:t>sát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ranh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151C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Trần</w:t>
      </w:r>
      <w:proofErr w:type="spellEnd"/>
      <w:r w:rsidRPr="00874F8F">
        <w:rPr>
          <w:color w:val="000000"/>
        </w:rPr>
        <w:t xml:space="preserve"> Quốc H3).</w:t>
      </w:r>
    </w:p>
    <w:p w14:paraId="643FB45E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2. </w:t>
      </w:r>
      <w:proofErr w:type="spellStart"/>
      <w:r w:rsidRPr="00874F8F">
        <w:rPr>
          <w:color w:val="000000"/>
        </w:rPr>
        <w:t>Vụ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đòi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sức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đóng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góp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nuôi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dưỡng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trông</w:t>
      </w:r>
      <w:proofErr w:type="spellEnd"/>
      <w:r w:rsidRPr="00874F8F">
        <w:rPr>
          <w:color w:val="000000"/>
        </w:rPr>
        <w:t xml:space="preserve"> nom </w:t>
      </w:r>
      <w:proofErr w:type="spellStart"/>
      <w:r w:rsidRPr="00874F8F">
        <w:rPr>
          <w:color w:val="000000"/>
        </w:rPr>
        <w:t>bảo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>:</w:t>
      </w:r>
    </w:p>
    <w:p w14:paraId="7AF7539C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Theo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29/01/2010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trong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trình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Trần</w:t>
      </w:r>
      <w:proofErr w:type="spellEnd"/>
      <w:r w:rsidRPr="00874F8F">
        <w:rPr>
          <w:color w:val="000000"/>
        </w:rPr>
        <w:t xml:space="preserve"> Thị Thu H4 </w:t>
      </w:r>
      <w:proofErr w:type="spellStart"/>
      <w:r w:rsidRPr="00874F8F">
        <w:rPr>
          <w:color w:val="000000"/>
        </w:rPr>
        <w:t>đại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trình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bày</w:t>
      </w:r>
      <w:proofErr w:type="spellEnd"/>
      <w:r w:rsidRPr="00874F8F">
        <w:rPr>
          <w:color w:val="000000"/>
        </w:rPr>
        <w:t>.</w:t>
      </w:r>
    </w:p>
    <w:p w14:paraId="7D4F833A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Nguồn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gốc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tọa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P,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Nguyễn Ngọc H2,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Lý </w:t>
      </w:r>
      <w:proofErr w:type="spellStart"/>
      <w:r w:rsidRPr="00874F8F">
        <w:rPr>
          <w:color w:val="000000"/>
        </w:rPr>
        <w:t>Vĩnh</w:t>
      </w:r>
      <w:proofErr w:type="spellEnd"/>
      <w:r w:rsidRPr="00874F8F">
        <w:rPr>
          <w:color w:val="000000"/>
        </w:rPr>
        <w:t xml:space="preserve"> K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bằng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khoán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thổ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1947,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tích</w:t>
      </w:r>
      <w:proofErr w:type="spellEnd"/>
      <w:r w:rsidRPr="00874F8F">
        <w:rPr>
          <w:color w:val="000000"/>
        </w:rPr>
        <w:t xml:space="preserve"> 500m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liền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bằng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khoán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thổ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1948,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tích</w:t>
      </w:r>
      <w:proofErr w:type="spellEnd"/>
      <w:r w:rsidRPr="00874F8F">
        <w:rPr>
          <w:color w:val="000000"/>
        </w:rPr>
        <w:t xml:space="preserve"> 440m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 xml:space="preserve">. Hai </w:t>
      </w:r>
      <w:proofErr w:type="spellStart"/>
      <w:r w:rsidRPr="00874F8F">
        <w:rPr>
          <w:color w:val="000000"/>
        </w:rPr>
        <w:t>bằng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khoán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này</w:t>
      </w:r>
      <w:proofErr w:type="spellEnd"/>
      <w:r w:rsidRPr="00874F8F">
        <w:rPr>
          <w:color w:val="000000"/>
        </w:rPr>
        <w:t xml:space="preserve">, do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K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đứng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từ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1970.</w:t>
      </w:r>
    </w:p>
    <w:p w14:paraId="6E6A3623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dì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ruột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D.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sống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K,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từ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1971.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một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con,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giấy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sinh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hợp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H1. Sau </w:t>
      </w:r>
      <w:proofErr w:type="spellStart"/>
      <w:r w:rsidRPr="00874F8F">
        <w:rPr>
          <w:color w:val="000000"/>
        </w:rPr>
        <w:t>khi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K </w:t>
      </w:r>
      <w:proofErr w:type="spellStart"/>
      <w:r w:rsidRPr="00874F8F">
        <w:rPr>
          <w:color w:val="000000"/>
        </w:rPr>
        <w:t>chết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xuất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cảnh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hợp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pháp</w:t>
      </w:r>
      <w:proofErr w:type="spellEnd"/>
      <w:r w:rsidRPr="00874F8F">
        <w:rPr>
          <w:color w:val="000000"/>
        </w:rPr>
        <w:t xml:space="preserve"> sang Hoa </w:t>
      </w:r>
      <w:proofErr w:type="spellStart"/>
      <w:r w:rsidRPr="00874F8F">
        <w:rPr>
          <w:color w:val="000000"/>
        </w:rPr>
        <w:t>Kỳ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từ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1978.</w:t>
      </w:r>
    </w:p>
    <w:p w14:paraId="7BABD678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duy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trong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thường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xuyên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đau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yếu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đai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cửa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phòng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trường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hợp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bệnh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nặng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đề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nghị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chuyển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hộ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khẩu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.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chính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thức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chuyển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hộ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khẩu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12/02/1985. Theo </w:t>
      </w:r>
      <w:proofErr w:type="spellStart"/>
      <w:r w:rsidRPr="00874F8F">
        <w:rPr>
          <w:color w:val="000000"/>
        </w:rPr>
        <w:t>yêu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cầu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thì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1984,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524/27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K,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B,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 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chuyển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 </w:t>
      </w:r>
      <w:proofErr w:type="spellStart"/>
      <w:r w:rsidRPr="00874F8F">
        <w:rPr>
          <w:color w:val="000000"/>
        </w:rPr>
        <w:t>giúp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nuôi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dưỡng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sóc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đến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qua </w:t>
      </w:r>
      <w:proofErr w:type="spellStart"/>
      <w:r w:rsidRPr="00874F8F">
        <w:rPr>
          <w:color w:val="000000"/>
        </w:rPr>
        <w:t>đời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tháng</w:t>
      </w:r>
      <w:proofErr w:type="spellEnd"/>
      <w:r w:rsidRPr="00874F8F">
        <w:rPr>
          <w:color w:val="000000"/>
        </w:rPr>
        <w:t xml:space="preserve"> 3/2009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nêu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>.</w:t>
      </w:r>
    </w:p>
    <w:p w14:paraId="0A4FC03E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lastRenderedPageBreak/>
        <w:t>Năm</w:t>
      </w:r>
      <w:proofErr w:type="spellEnd"/>
      <w:r w:rsidRPr="00874F8F">
        <w:rPr>
          <w:color w:val="000000"/>
        </w:rPr>
        <w:t xml:space="preserve"> 1998,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xuất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cảnh</w:t>
      </w:r>
      <w:proofErr w:type="spellEnd"/>
      <w:r w:rsidRPr="00874F8F">
        <w:rPr>
          <w:color w:val="000000"/>
        </w:rPr>
        <w:t xml:space="preserve"> sang Hoa </w:t>
      </w:r>
      <w:proofErr w:type="spellStart"/>
      <w:r w:rsidRPr="00874F8F">
        <w:rPr>
          <w:color w:val="000000"/>
        </w:rPr>
        <w:t>Kỳ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đoàn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tụ</w:t>
      </w:r>
      <w:proofErr w:type="spellEnd"/>
      <w:r w:rsidRPr="00874F8F">
        <w:rPr>
          <w:color w:val="000000"/>
        </w:rPr>
        <w:t xml:space="preserve">. </w:t>
      </w:r>
      <w:proofErr w:type="spellStart"/>
      <w:r w:rsidRPr="00874F8F">
        <w:rPr>
          <w:color w:val="000000"/>
        </w:rPr>
        <w:t>Trước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xuất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cảnh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quản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lý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chịu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trách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nhiệm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coi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Hợp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lập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Phòng</w:t>
      </w:r>
      <w:proofErr w:type="spellEnd"/>
      <w:r w:rsidRPr="00874F8F">
        <w:rPr>
          <w:color w:val="000000"/>
        </w:rPr>
        <w:t xml:space="preserve"> Công </w:t>
      </w:r>
      <w:proofErr w:type="spellStart"/>
      <w:r w:rsidRPr="00874F8F">
        <w:rPr>
          <w:color w:val="000000"/>
        </w:rPr>
        <w:t>chứng</w:t>
      </w:r>
      <w:proofErr w:type="spellEnd"/>
      <w:r w:rsidRPr="00874F8F">
        <w:rPr>
          <w:color w:val="000000"/>
        </w:rPr>
        <w:t xml:space="preserve"> A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03/01/1998.</w:t>
      </w:r>
    </w:p>
    <w:p w14:paraId="308ECDBC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Cuối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2006,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Việt Nam </w:t>
      </w:r>
      <w:proofErr w:type="spellStart"/>
      <w:r w:rsidRPr="00874F8F">
        <w:rPr>
          <w:color w:val="000000"/>
        </w:rPr>
        <w:t>tạm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trú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02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. Sau </w:t>
      </w:r>
      <w:proofErr w:type="spellStart"/>
      <w:r w:rsidRPr="00874F8F">
        <w:rPr>
          <w:color w:val="000000"/>
        </w:rPr>
        <w:t>đó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muốn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lại</w:t>
      </w:r>
      <w:proofErr w:type="spellEnd"/>
      <w:r w:rsidRPr="00874F8F">
        <w:rPr>
          <w:color w:val="000000"/>
        </w:rPr>
        <w:t xml:space="preserve"> Việt Nam </w:t>
      </w:r>
      <w:proofErr w:type="spellStart"/>
      <w:r w:rsidRPr="00874F8F">
        <w:rPr>
          <w:color w:val="000000"/>
        </w:rPr>
        <w:t>sinh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sống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nên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thủ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tục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lãnh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nhập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hộ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khẩu</w:t>
      </w:r>
      <w:proofErr w:type="spellEnd"/>
      <w:r w:rsidRPr="00874F8F">
        <w:rPr>
          <w:color w:val="000000"/>
        </w:rPr>
        <w:t xml:space="preserve">.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già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yếu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thường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xuyên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đau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ốm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một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mình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chăm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sóc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nuôi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dưỡng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chữa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bệnh</w:t>
      </w:r>
      <w:proofErr w:type="spellEnd"/>
      <w:r w:rsidRPr="00874F8F">
        <w:rPr>
          <w:color w:val="000000"/>
        </w:rPr>
        <w:t xml:space="preserve">.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21/3/2009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mất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một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mình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phải</w:t>
      </w:r>
      <w:proofErr w:type="spellEnd"/>
      <w:r w:rsidRPr="00874F8F">
        <w:rPr>
          <w:color w:val="000000"/>
        </w:rPr>
        <w:t xml:space="preserve"> lo </w:t>
      </w:r>
      <w:proofErr w:type="spellStart"/>
      <w:r w:rsidRPr="00874F8F">
        <w:rPr>
          <w:color w:val="000000"/>
        </w:rPr>
        <w:t>toàn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bộ</w:t>
      </w:r>
      <w:proofErr w:type="spellEnd"/>
      <w:r w:rsidRPr="00874F8F">
        <w:rPr>
          <w:color w:val="000000"/>
        </w:rPr>
        <w:t xml:space="preserve"> ma </w:t>
      </w:r>
      <w:proofErr w:type="spellStart"/>
      <w:r w:rsidRPr="00874F8F">
        <w:rPr>
          <w:color w:val="000000"/>
        </w:rPr>
        <w:t>chay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hỏa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26.000.000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>.</w:t>
      </w:r>
    </w:p>
    <w:p w14:paraId="71777C83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Tháng</w:t>
      </w:r>
      <w:proofErr w:type="spellEnd"/>
      <w:r w:rsidRPr="00874F8F">
        <w:rPr>
          <w:color w:val="000000"/>
        </w:rPr>
        <w:t xml:space="preserve"> 6/2009,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tình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cờ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trụ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sở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ban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 </w:t>
      </w:r>
      <w:proofErr w:type="spellStart"/>
      <w:r w:rsidRPr="00874F8F">
        <w:rPr>
          <w:color w:val="000000"/>
        </w:rPr>
        <w:t>niêm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yết</w:t>
      </w:r>
      <w:proofErr w:type="spellEnd"/>
      <w:r w:rsidRPr="00874F8F">
        <w:rPr>
          <w:color w:val="000000"/>
        </w:rPr>
        <w:t xml:space="preserve"> Văn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324/CC7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20/4/2009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Phòng</w:t>
      </w:r>
      <w:proofErr w:type="spellEnd"/>
      <w:r w:rsidRPr="00874F8F">
        <w:rPr>
          <w:color w:val="000000"/>
        </w:rPr>
        <w:t xml:space="preserve"> Công </w:t>
      </w:r>
      <w:proofErr w:type="spellStart"/>
      <w:r w:rsidRPr="00874F8F">
        <w:rPr>
          <w:color w:val="000000"/>
        </w:rPr>
        <w:t>chứng</w:t>
      </w:r>
      <w:proofErr w:type="spellEnd"/>
      <w:r w:rsidRPr="00874F8F">
        <w:rPr>
          <w:color w:val="000000"/>
        </w:rPr>
        <w:t xml:space="preserve"> K,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Minh, </w:t>
      </w:r>
      <w:proofErr w:type="spellStart"/>
      <w:r w:rsidRPr="00874F8F">
        <w:rPr>
          <w:color w:val="000000"/>
        </w:rPr>
        <w:t>đính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kèm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di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nội</w:t>
      </w:r>
      <w:proofErr w:type="spellEnd"/>
      <w:r w:rsidRPr="00874F8F">
        <w:rPr>
          <w:color w:val="000000"/>
        </w:rPr>
        <w:t xml:space="preserve"> dung,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nghị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di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con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K,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H2.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nghị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di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thảo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nói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bất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cứ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gì</w:t>
      </w:r>
      <w:proofErr w:type="spellEnd"/>
      <w:r w:rsidRPr="00874F8F">
        <w:rPr>
          <w:color w:val="000000"/>
        </w:rPr>
        <w:t>.</w:t>
      </w:r>
    </w:p>
    <w:p w14:paraId="0FF097EB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Nay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yêu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cầu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 </w:t>
      </w:r>
      <w:proofErr w:type="spellStart"/>
      <w:r w:rsidRPr="00874F8F">
        <w:rPr>
          <w:color w:val="000000"/>
        </w:rPr>
        <w:t>phải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180m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sức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đóng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góp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nuôi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dưỡng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chăm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sóc</w:t>
      </w:r>
      <w:proofErr w:type="spellEnd"/>
      <w:r w:rsidRPr="00874F8F">
        <w:rPr>
          <w:color w:val="000000"/>
        </w:rPr>
        <w:t xml:space="preserve">, lo ma </w:t>
      </w:r>
      <w:proofErr w:type="spellStart"/>
      <w:r w:rsidRPr="00874F8F">
        <w:rPr>
          <w:color w:val="000000"/>
        </w:rPr>
        <w:t>chay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trông</w:t>
      </w:r>
      <w:proofErr w:type="spellEnd"/>
      <w:r w:rsidRPr="00874F8F">
        <w:rPr>
          <w:color w:val="000000"/>
        </w:rPr>
        <w:t xml:space="preserve"> nom </w:t>
      </w:r>
      <w:proofErr w:type="spellStart"/>
      <w:r w:rsidRPr="00874F8F">
        <w:rPr>
          <w:color w:val="000000"/>
        </w:rPr>
        <w:t>quản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gần</w:t>
      </w:r>
      <w:proofErr w:type="spellEnd"/>
      <w:r w:rsidRPr="00874F8F">
        <w:rPr>
          <w:color w:val="000000"/>
        </w:rPr>
        <w:t xml:space="preserve"> 30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. </w:t>
      </w:r>
      <w:proofErr w:type="spellStart"/>
      <w:r w:rsidRPr="00874F8F">
        <w:rPr>
          <w:color w:val="000000"/>
        </w:rPr>
        <w:t>Hơn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nữa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đang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cư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trú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Hoa </w:t>
      </w:r>
      <w:proofErr w:type="spellStart"/>
      <w:r w:rsidRPr="00874F8F">
        <w:rPr>
          <w:color w:val="000000"/>
        </w:rPr>
        <w:t>Kỳ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mang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quốc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tịch</w:t>
      </w:r>
      <w:proofErr w:type="spellEnd"/>
      <w:r w:rsidRPr="00874F8F">
        <w:rPr>
          <w:color w:val="000000"/>
        </w:rPr>
        <w:t xml:space="preserve"> Hoa </w:t>
      </w:r>
      <w:proofErr w:type="spellStart"/>
      <w:r w:rsidRPr="00874F8F">
        <w:rPr>
          <w:color w:val="000000"/>
        </w:rPr>
        <w:t>Kỳ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sinh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sống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làm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Việt Nam </w:t>
      </w:r>
      <w:proofErr w:type="spellStart"/>
      <w:r w:rsidRPr="00874F8F">
        <w:rPr>
          <w:color w:val="000000"/>
        </w:rPr>
        <w:t>nên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xin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toàn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bộ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toán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H1.</w:t>
      </w:r>
    </w:p>
    <w:p w14:paraId="1C00BC42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29/7/2014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trong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trình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tụng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Trần</w:t>
      </w:r>
      <w:proofErr w:type="spellEnd"/>
      <w:r w:rsidRPr="00874F8F">
        <w:rPr>
          <w:color w:val="000000"/>
        </w:rPr>
        <w:t xml:space="preserve"> Ngọc Kim C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trình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bày</w:t>
      </w:r>
      <w:proofErr w:type="spellEnd"/>
      <w:r w:rsidRPr="00874F8F">
        <w:rPr>
          <w:color w:val="000000"/>
        </w:rPr>
        <w:t>:</w:t>
      </w:r>
    </w:p>
    <w:p w14:paraId="6342F80E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quan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hệ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huyết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thống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nguồn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gốc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P,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Minh,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thống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nguyên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>.</w:t>
      </w:r>
    </w:p>
    <w:p w14:paraId="1B332740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2009, </w:t>
      </w:r>
      <w:proofErr w:type="spellStart"/>
      <w:r w:rsidRPr="00874F8F">
        <w:rPr>
          <w:color w:val="000000"/>
        </w:rPr>
        <w:t>sau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qua </w:t>
      </w:r>
      <w:proofErr w:type="spellStart"/>
      <w:r w:rsidRPr="00874F8F">
        <w:rPr>
          <w:color w:val="000000"/>
        </w:rPr>
        <w:t>đời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tiến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hành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thủ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tục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di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Văn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di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10475 do </w:t>
      </w:r>
      <w:proofErr w:type="spellStart"/>
      <w:r w:rsidRPr="00874F8F">
        <w:rPr>
          <w:color w:val="000000"/>
        </w:rPr>
        <w:t>Phòng</w:t>
      </w:r>
      <w:proofErr w:type="spellEnd"/>
      <w:r w:rsidRPr="00874F8F">
        <w:rPr>
          <w:color w:val="000000"/>
        </w:rPr>
        <w:t xml:space="preserve"> Công </w:t>
      </w:r>
      <w:proofErr w:type="spellStart"/>
      <w:r w:rsidRPr="00874F8F">
        <w:rPr>
          <w:color w:val="000000"/>
        </w:rPr>
        <w:t>chứng</w:t>
      </w:r>
      <w:proofErr w:type="spellEnd"/>
      <w:r w:rsidRPr="00874F8F">
        <w:rPr>
          <w:color w:val="000000"/>
        </w:rPr>
        <w:t xml:space="preserve"> K,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 </w:t>
      </w:r>
      <w:proofErr w:type="spellStart"/>
      <w:r w:rsidRPr="00874F8F">
        <w:rPr>
          <w:color w:val="000000"/>
        </w:rPr>
        <w:t>chứng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16/6/2009;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kê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trước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báo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nộp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lệ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trước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1543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Chi </w:t>
      </w:r>
      <w:proofErr w:type="spellStart"/>
      <w:r w:rsidRPr="00874F8F">
        <w:rPr>
          <w:color w:val="000000"/>
        </w:rPr>
        <w:t>cục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thuế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22/6/2009. Khi </w:t>
      </w:r>
      <w:proofErr w:type="spellStart"/>
      <w:r w:rsidRPr="00874F8F">
        <w:rPr>
          <w:color w:val="000000"/>
        </w:rPr>
        <w:t>tiến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hành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thủ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lục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di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cũng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biết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ý </w:t>
      </w:r>
      <w:proofErr w:type="spellStart"/>
      <w:r w:rsidRPr="00874F8F">
        <w:rPr>
          <w:color w:val="000000"/>
        </w:rPr>
        <w:t>kiến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gì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di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H1.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thời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di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niêm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yết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ban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một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nào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chấp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khiếu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liên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quan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đến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>.</w:t>
      </w:r>
    </w:p>
    <w:p w14:paraId="147586E3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chi </w:t>
      </w:r>
      <w:proofErr w:type="spellStart"/>
      <w:r w:rsidRPr="00874F8F">
        <w:rPr>
          <w:color w:val="000000"/>
        </w:rPr>
        <w:t>phí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thì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tiền</w:t>
      </w:r>
      <w:proofErr w:type="spellEnd"/>
      <w:r w:rsidRPr="00874F8F">
        <w:rPr>
          <w:color w:val="000000"/>
        </w:rPr>
        <w:t xml:space="preserve"> 10.000.000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còn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những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khoản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nghĩa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vụ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phải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D. Trong </w:t>
      </w:r>
      <w:proofErr w:type="spellStart"/>
      <w:r w:rsidRPr="00874F8F">
        <w:rPr>
          <w:color w:val="000000"/>
        </w:rPr>
        <w:t>quá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trình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thì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kinh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doanh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phê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lợi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nhuận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từ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1985 </w:t>
      </w:r>
      <w:proofErr w:type="spellStart"/>
      <w:r w:rsidRPr="00874F8F">
        <w:rPr>
          <w:color w:val="000000"/>
        </w:rPr>
        <w:t>đến</w:t>
      </w:r>
      <w:proofErr w:type="spellEnd"/>
      <w:r w:rsidRPr="00874F8F">
        <w:rPr>
          <w:color w:val="000000"/>
        </w:rPr>
        <w:t xml:space="preserve"> nay.</w:t>
      </w:r>
    </w:p>
    <w:p w14:paraId="7BC474A0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Do </w:t>
      </w:r>
      <w:proofErr w:type="spellStart"/>
      <w:r w:rsidRPr="00874F8F">
        <w:rPr>
          <w:color w:val="000000"/>
        </w:rPr>
        <w:t>đó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 ý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yêu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cầu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đòi</w:t>
      </w:r>
      <w:proofErr w:type="spellEnd"/>
      <w:r w:rsidRPr="00874F8F">
        <w:rPr>
          <w:color w:val="000000"/>
        </w:rPr>
        <w:t xml:space="preserve"> chia 180m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sức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đóng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góp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nuôi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dưỡng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chăm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sóc</w:t>
      </w:r>
      <w:proofErr w:type="spellEnd"/>
      <w:r w:rsidRPr="00874F8F">
        <w:rPr>
          <w:color w:val="000000"/>
        </w:rPr>
        <w:t xml:space="preserve">, lo ma </w:t>
      </w:r>
      <w:proofErr w:type="spellStart"/>
      <w:r w:rsidRPr="00874F8F">
        <w:rPr>
          <w:color w:val="000000"/>
        </w:rPr>
        <w:t>chay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trông</w:t>
      </w:r>
      <w:proofErr w:type="spellEnd"/>
      <w:r w:rsidRPr="00874F8F">
        <w:rPr>
          <w:color w:val="000000"/>
        </w:rPr>
        <w:t xml:space="preserve"> nom </w:t>
      </w:r>
      <w:proofErr w:type="spellStart"/>
      <w:r w:rsidRPr="00874F8F">
        <w:rPr>
          <w:color w:val="000000"/>
        </w:rPr>
        <w:t>quản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H2.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thời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yêu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cầu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đình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phải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 </w:t>
      </w:r>
      <w:proofErr w:type="spellStart"/>
      <w:r w:rsidRPr="00874F8F">
        <w:rPr>
          <w:color w:val="000000"/>
        </w:rPr>
        <w:t>ngay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quyết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lực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hành</w:t>
      </w:r>
      <w:proofErr w:type="spellEnd"/>
      <w:r w:rsidRPr="00874F8F">
        <w:rPr>
          <w:color w:val="000000"/>
        </w:rPr>
        <w:t>.</w:t>
      </w:r>
    </w:p>
    <w:p w14:paraId="3ABB06E0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lợi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nghĩa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vụ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liên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quan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Thị Hương L1,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D1,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Huỳnh Thị Bích N </w:t>
      </w:r>
      <w:proofErr w:type="spellStart"/>
      <w:r w:rsidRPr="00874F8F">
        <w:rPr>
          <w:color w:val="000000"/>
        </w:rPr>
        <w:t>đều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thống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trình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D.</w:t>
      </w:r>
    </w:p>
    <w:p w14:paraId="340396D1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vụ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345/2013/QĐST-DS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29/3/2013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vụ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thụ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111/2010/TLST-ST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23/3/2010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“</w:t>
      </w:r>
      <w:proofErr w:type="spellStart"/>
      <w:r w:rsidRPr="00874F8F">
        <w:rPr>
          <w:color w:val="000000"/>
        </w:rPr>
        <w:t>Đòi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sức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đóng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góp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nuôi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dưỡng</w:t>
      </w:r>
      <w:proofErr w:type="spellEnd"/>
      <w:r w:rsidRPr="00874F8F">
        <w:rPr>
          <w:color w:val="000000"/>
        </w:rPr>
        <w:t xml:space="preserve">” </w:t>
      </w:r>
      <w:proofErr w:type="spellStart"/>
      <w:r w:rsidRPr="00874F8F">
        <w:rPr>
          <w:color w:val="000000"/>
        </w:rPr>
        <w:t>giữa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nguyên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 </w:t>
      </w:r>
      <w:proofErr w:type="spellStart"/>
      <w:r w:rsidRPr="00874F8F">
        <w:rPr>
          <w:color w:val="000000"/>
        </w:rPr>
        <w:t>vào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vụ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thụ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16/2013/TLST-DS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07/01/2013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</w:t>
      </w:r>
      <w:r w:rsidRPr="00874F8F">
        <w:rPr>
          <w:color w:val="000000"/>
        </w:rPr>
        <w:lastRenderedPageBreak/>
        <w:t xml:space="preserve">Minh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“Tranh </w:t>
      </w:r>
      <w:proofErr w:type="spellStart"/>
      <w:r w:rsidRPr="00874F8F">
        <w:rPr>
          <w:color w:val="000000"/>
        </w:rPr>
        <w:t>chấp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” </w:t>
      </w:r>
      <w:proofErr w:type="spellStart"/>
      <w:r w:rsidRPr="00874F8F">
        <w:rPr>
          <w:color w:val="000000"/>
        </w:rPr>
        <w:t>giữa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nguyên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</w:t>
      </w:r>
      <w:proofErr w:type="spellStart"/>
      <w:r w:rsidRPr="00874F8F">
        <w:rPr>
          <w:color w:val="000000"/>
        </w:rPr>
        <w:t>Túy</w:t>
      </w:r>
      <w:proofErr w:type="spellEnd"/>
      <w:r w:rsidRPr="00874F8F">
        <w:rPr>
          <w:color w:val="000000"/>
        </w:rPr>
        <w:t xml:space="preserve"> H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H1.</w:t>
      </w:r>
    </w:p>
    <w:p w14:paraId="08BDA8CB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409/2015/DS-ST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05/5/2015,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 </w:t>
      </w:r>
      <w:proofErr w:type="spellStart"/>
      <w:r w:rsidRPr="00874F8F">
        <w:rPr>
          <w:color w:val="000000"/>
        </w:rPr>
        <w:t>quyết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>:</w:t>
      </w:r>
    </w:p>
    <w:p w14:paraId="6F01378E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Chấp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yêu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cầu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nguyên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</w:t>
      </w:r>
      <w:proofErr w:type="spellStart"/>
      <w:r w:rsidRPr="00874F8F">
        <w:rPr>
          <w:color w:val="000000"/>
        </w:rPr>
        <w:t>Túy</w:t>
      </w:r>
      <w:proofErr w:type="spellEnd"/>
      <w:r w:rsidRPr="00874F8F">
        <w:rPr>
          <w:color w:val="000000"/>
        </w:rPr>
        <w:t xml:space="preserve"> H.</w:t>
      </w:r>
    </w:p>
    <w:p w14:paraId="1CBD2B30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1/ </w:t>
      </w:r>
      <w:proofErr w:type="spellStart"/>
      <w:r w:rsidRPr="00874F8F">
        <w:rPr>
          <w:color w:val="000000"/>
        </w:rPr>
        <w:t>Ghi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nguyện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</w:t>
      </w:r>
      <w:proofErr w:type="spellStart"/>
      <w:r w:rsidRPr="00874F8F">
        <w:rPr>
          <w:color w:val="000000"/>
        </w:rPr>
        <w:t>Túy</w:t>
      </w:r>
      <w:proofErr w:type="spellEnd"/>
      <w:r w:rsidRPr="00874F8F">
        <w:rPr>
          <w:color w:val="000000"/>
        </w:rPr>
        <w:t xml:space="preserve"> H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 (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Huỳnh Thị Kim L </w:t>
      </w:r>
      <w:proofErr w:type="spellStart"/>
      <w:r w:rsidRPr="00874F8F">
        <w:rPr>
          <w:color w:val="000000"/>
        </w:rPr>
        <w:t>đại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) </w:t>
      </w:r>
      <w:proofErr w:type="spellStart"/>
      <w:r w:rsidRPr="00874F8F">
        <w:rPr>
          <w:color w:val="000000"/>
        </w:rPr>
        <w:t>như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sau</w:t>
      </w:r>
      <w:proofErr w:type="spellEnd"/>
      <w:r w:rsidRPr="00874F8F">
        <w:rPr>
          <w:color w:val="000000"/>
        </w:rPr>
        <w:t>:</w:t>
      </w:r>
    </w:p>
    <w:p w14:paraId="202E99CB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1.1/ </w:t>
      </w:r>
      <w:proofErr w:type="spellStart"/>
      <w:r w:rsidRPr="00874F8F">
        <w:rPr>
          <w:color w:val="000000"/>
        </w:rPr>
        <w:t>Xác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di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Lý </w:t>
      </w:r>
      <w:proofErr w:type="spellStart"/>
      <w:r w:rsidRPr="00874F8F">
        <w:rPr>
          <w:color w:val="000000"/>
        </w:rPr>
        <w:t>Vĩnh</w:t>
      </w:r>
      <w:proofErr w:type="spellEnd"/>
      <w:r w:rsidRPr="00874F8F">
        <w:rPr>
          <w:color w:val="000000"/>
        </w:rPr>
        <w:t xml:space="preserve"> K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Nguyễn Ngọc H2 </w:t>
      </w:r>
      <w:proofErr w:type="spellStart"/>
      <w:r w:rsidRPr="00874F8F">
        <w:rPr>
          <w:color w:val="000000"/>
        </w:rPr>
        <w:t>chết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698,14m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tọa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P,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Minh.</w:t>
      </w:r>
    </w:p>
    <w:p w14:paraId="36CED3EB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1.2/ </w:t>
      </w:r>
      <w:proofErr w:type="spellStart"/>
      <w:r w:rsidRPr="00874F8F">
        <w:rPr>
          <w:color w:val="000000"/>
        </w:rPr>
        <w:t>Hàng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thứ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Lý </w:t>
      </w:r>
      <w:proofErr w:type="spellStart"/>
      <w:r w:rsidRPr="00874F8F">
        <w:rPr>
          <w:color w:val="000000"/>
        </w:rPr>
        <w:t>Vĩnh</w:t>
      </w:r>
      <w:proofErr w:type="spellEnd"/>
      <w:r w:rsidRPr="00874F8F">
        <w:rPr>
          <w:color w:val="000000"/>
        </w:rPr>
        <w:t xml:space="preserve"> K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Nguyễn Ngọc H2,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</w:t>
      </w:r>
      <w:proofErr w:type="spellStart"/>
      <w:r w:rsidRPr="00874F8F">
        <w:rPr>
          <w:color w:val="000000"/>
        </w:rPr>
        <w:t>Túy</w:t>
      </w:r>
      <w:proofErr w:type="spellEnd"/>
      <w:r w:rsidRPr="00874F8F">
        <w:rPr>
          <w:color w:val="000000"/>
        </w:rPr>
        <w:t xml:space="preserve"> H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H1.</w:t>
      </w:r>
    </w:p>
    <w:p w14:paraId="37A4A9AD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1.3/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</w:t>
      </w:r>
      <w:proofErr w:type="spellStart"/>
      <w:r w:rsidRPr="00874F8F">
        <w:rPr>
          <w:color w:val="000000"/>
        </w:rPr>
        <w:t>Túy</w:t>
      </w:r>
      <w:proofErr w:type="spellEnd"/>
      <w:r w:rsidRPr="00874F8F">
        <w:rPr>
          <w:color w:val="000000"/>
        </w:rPr>
        <w:t xml:space="preserve"> H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tích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120m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chiều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ngang</w:t>
      </w:r>
      <w:proofErr w:type="spellEnd"/>
      <w:r w:rsidRPr="00874F8F">
        <w:rPr>
          <w:color w:val="000000"/>
        </w:rPr>
        <w:t xml:space="preserve"> 7m </w:t>
      </w:r>
      <w:proofErr w:type="spellStart"/>
      <w:r w:rsidRPr="00874F8F">
        <w:rPr>
          <w:color w:val="000000"/>
        </w:rPr>
        <w:t>mặt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hẻm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P...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trạng</w:t>
      </w:r>
      <w:proofErr w:type="spellEnd"/>
      <w:r w:rsidRPr="00874F8F">
        <w:rPr>
          <w:color w:val="000000"/>
        </w:rPr>
        <w:t xml:space="preserve"> do Công ty TNHH </w:t>
      </w:r>
      <w:proofErr w:type="spellStart"/>
      <w:r w:rsidRPr="00874F8F">
        <w:rPr>
          <w:color w:val="000000"/>
        </w:rPr>
        <w:t>đo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đồ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thiết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xây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dựng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kinh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doanh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dịch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vụ</w:t>
      </w:r>
      <w:proofErr w:type="spellEnd"/>
      <w:r w:rsidRPr="00874F8F">
        <w:rPr>
          <w:color w:val="000000"/>
        </w:rPr>
        <w:t xml:space="preserve"> Q </w:t>
      </w:r>
      <w:proofErr w:type="spellStart"/>
      <w:r w:rsidRPr="00874F8F">
        <w:rPr>
          <w:color w:val="000000"/>
        </w:rPr>
        <w:t>lập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11/3/2011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ban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 </w:t>
      </w:r>
      <w:proofErr w:type="spellStart"/>
      <w:r w:rsidRPr="00874F8F">
        <w:rPr>
          <w:color w:val="000000"/>
        </w:rPr>
        <w:t>kiểm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14/4/2011.</w:t>
      </w:r>
    </w:p>
    <w:p w14:paraId="430E1A61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1.4/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</w:t>
      </w:r>
      <w:proofErr w:type="spellStart"/>
      <w:r w:rsidRPr="00874F8F">
        <w:rPr>
          <w:color w:val="000000"/>
        </w:rPr>
        <w:t>Túy</w:t>
      </w:r>
      <w:proofErr w:type="spellEnd"/>
      <w:r w:rsidRPr="00874F8F">
        <w:rPr>
          <w:color w:val="000000"/>
        </w:rPr>
        <w:t xml:space="preserve"> H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liên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hệ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quan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chức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thủ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tục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tách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thửa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đăng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Giấy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>.</w:t>
      </w:r>
    </w:p>
    <w:p w14:paraId="0F16CE7D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2/ </w:t>
      </w:r>
      <w:proofErr w:type="spellStart"/>
      <w:r w:rsidRPr="00874F8F">
        <w:rPr>
          <w:color w:val="000000"/>
        </w:rPr>
        <w:t>Chấp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yêu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cầu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D.</w:t>
      </w:r>
    </w:p>
    <w:p w14:paraId="78FC3D51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2.1/ </w:t>
      </w:r>
      <w:proofErr w:type="spellStart"/>
      <w:r w:rsidRPr="00874F8F">
        <w:rPr>
          <w:color w:val="000000"/>
        </w:rPr>
        <w:t>Xác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sức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đóng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góp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nuôi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dưỡng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chăm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sóc</w:t>
      </w:r>
      <w:proofErr w:type="spellEnd"/>
      <w:r w:rsidRPr="00874F8F">
        <w:rPr>
          <w:color w:val="000000"/>
        </w:rPr>
        <w:t xml:space="preserve">, lo </w:t>
      </w:r>
      <w:proofErr w:type="spellStart"/>
      <w:r w:rsidRPr="00874F8F">
        <w:rPr>
          <w:color w:val="000000"/>
        </w:rPr>
        <w:t>toàn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bộ</w:t>
      </w:r>
      <w:proofErr w:type="spellEnd"/>
      <w:r w:rsidRPr="00874F8F">
        <w:rPr>
          <w:color w:val="000000"/>
        </w:rPr>
        <w:t xml:space="preserve"> ma </w:t>
      </w:r>
      <w:proofErr w:type="spellStart"/>
      <w:r w:rsidRPr="00874F8F">
        <w:rPr>
          <w:color w:val="000000"/>
        </w:rPr>
        <w:t>chay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Nguyễn Ngọc H2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trông</w:t>
      </w:r>
      <w:proofErr w:type="spellEnd"/>
      <w:r w:rsidRPr="00874F8F">
        <w:rPr>
          <w:color w:val="000000"/>
        </w:rPr>
        <w:t xml:space="preserve"> nom </w:t>
      </w:r>
      <w:proofErr w:type="spellStart"/>
      <w:r w:rsidRPr="00874F8F">
        <w:rPr>
          <w:color w:val="000000"/>
        </w:rPr>
        <w:t>quản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tọa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P,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Minh.</w:t>
      </w:r>
    </w:p>
    <w:p w14:paraId="7FC93732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2.2/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chia 120m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hình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chữ</w:t>
      </w:r>
      <w:proofErr w:type="spellEnd"/>
      <w:r w:rsidRPr="00874F8F">
        <w:rPr>
          <w:color w:val="000000"/>
        </w:rPr>
        <w:t xml:space="preserve"> L, </w:t>
      </w:r>
      <w:proofErr w:type="spellStart"/>
      <w:r w:rsidRPr="00874F8F">
        <w:rPr>
          <w:color w:val="000000"/>
        </w:rPr>
        <w:t>từ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ngoài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nhìn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ranh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</w:t>
      </w:r>
      <w:proofErr w:type="spellStart"/>
      <w:r w:rsidRPr="00874F8F">
        <w:rPr>
          <w:color w:val="000000"/>
        </w:rPr>
        <w:t>Túy</w:t>
      </w:r>
      <w:proofErr w:type="spellEnd"/>
      <w:r w:rsidRPr="00874F8F">
        <w:rPr>
          <w:color w:val="000000"/>
        </w:rPr>
        <w:t xml:space="preserve"> H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phải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ranh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chính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trạng</w:t>
      </w:r>
      <w:proofErr w:type="spellEnd"/>
      <w:r w:rsidRPr="00874F8F">
        <w:rPr>
          <w:color w:val="000000"/>
        </w:rPr>
        <w:t xml:space="preserve"> do Công ty TNHH </w:t>
      </w:r>
      <w:proofErr w:type="spellStart"/>
      <w:r w:rsidRPr="00874F8F">
        <w:rPr>
          <w:color w:val="000000"/>
        </w:rPr>
        <w:t>đo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đồ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thiết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xây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dựng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kinh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doanh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dịch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vụ</w:t>
      </w:r>
      <w:proofErr w:type="spellEnd"/>
      <w:r w:rsidRPr="00874F8F">
        <w:rPr>
          <w:color w:val="000000"/>
        </w:rPr>
        <w:t xml:space="preserve"> Q </w:t>
      </w:r>
      <w:proofErr w:type="spellStart"/>
      <w:r w:rsidRPr="00874F8F">
        <w:rPr>
          <w:color w:val="000000"/>
        </w:rPr>
        <w:t>lập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11/3/2011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ban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 </w:t>
      </w:r>
      <w:proofErr w:type="spellStart"/>
      <w:r w:rsidRPr="00874F8F">
        <w:rPr>
          <w:color w:val="000000"/>
        </w:rPr>
        <w:t>kiểm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14/4/2011,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sức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đóng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góp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nuôi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dưỡng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chăm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sóc</w:t>
      </w:r>
      <w:proofErr w:type="spellEnd"/>
      <w:r w:rsidRPr="00874F8F">
        <w:rPr>
          <w:color w:val="000000"/>
        </w:rPr>
        <w:t xml:space="preserve">, lo </w:t>
      </w:r>
      <w:proofErr w:type="spellStart"/>
      <w:r w:rsidRPr="00874F8F">
        <w:rPr>
          <w:color w:val="000000"/>
        </w:rPr>
        <w:t>toàn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bộ</w:t>
      </w:r>
      <w:proofErr w:type="spellEnd"/>
      <w:r w:rsidRPr="00874F8F">
        <w:rPr>
          <w:color w:val="000000"/>
        </w:rPr>
        <w:t xml:space="preserve"> ma </w:t>
      </w:r>
      <w:proofErr w:type="spellStart"/>
      <w:r w:rsidRPr="00874F8F">
        <w:rPr>
          <w:color w:val="000000"/>
        </w:rPr>
        <w:t>chay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Nguyễn Ngọc H2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trông</w:t>
      </w:r>
      <w:proofErr w:type="spellEnd"/>
      <w:r w:rsidRPr="00874F8F">
        <w:rPr>
          <w:color w:val="000000"/>
        </w:rPr>
        <w:t xml:space="preserve"> nom </w:t>
      </w:r>
      <w:proofErr w:type="spellStart"/>
      <w:r w:rsidRPr="00874F8F">
        <w:rPr>
          <w:color w:val="000000"/>
        </w:rPr>
        <w:t>quản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tọa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P,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Minh.</w:t>
      </w:r>
    </w:p>
    <w:p w14:paraId="65577338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2.3/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toàn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bộ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 bao </w:t>
      </w:r>
      <w:proofErr w:type="spellStart"/>
      <w:r w:rsidRPr="00874F8F">
        <w:rPr>
          <w:color w:val="000000"/>
        </w:rPr>
        <w:t>gồm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tích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458,14m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xây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dựng</w:t>
      </w:r>
      <w:proofErr w:type="spellEnd"/>
      <w:r w:rsidRPr="00874F8F">
        <w:rPr>
          <w:color w:val="000000"/>
        </w:rPr>
        <w:t xml:space="preserve"> (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còn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sau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khi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D)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trạng</w:t>
      </w:r>
      <w:proofErr w:type="spellEnd"/>
      <w:r w:rsidRPr="00874F8F">
        <w:rPr>
          <w:color w:val="000000"/>
        </w:rPr>
        <w:t xml:space="preserve"> do Công ty TNHH </w:t>
      </w:r>
      <w:proofErr w:type="spellStart"/>
      <w:r w:rsidRPr="00874F8F">
        <w:rPr>
          <w:color w:val="000000"/>
        </w:rPr>
        <w:t>đo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đồ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thiết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xây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dựng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kinh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doanh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dịch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vụ</w:t>
      </w:r>
      <w:proofErr w:type="spellEnd"/>
      <w:r w:rsidRPr="00874F8F">
        <w:rPr>
          <w:color w:val="000000"/>
        </w:rPr>
        <w:t xml:space="preserve"> Q </w:t>
      </w:r>
      <w:proofErr w:type="spellStart"/>
      <w:r w:rsidRPr="00874F8F">
        <w:rPr>
          <w:color w:val="000000"/>
        </w:rPr>
        <w:t>lập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11/3/2011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ban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 </w:t>
      </w:r>
      <w:proofErr w:type="spellStart"/>
      <w:r w:rsidRPr="00874F8F">
        <w:rPr>
          <w:color w:val="000000"/>
        </w:rPr>
        <w:t>kiểm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14/4/2011, do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đủ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điều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sở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hữu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>.</w:t>
      </w:r>
    </w:p>
    <w:p w14:paraId="66EC277F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2.4/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trách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nhiệm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toán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 </w:t>
      </w:r>
      <w:proofErr w:type="spellStart"/>
      <w:r w:rsidRPr="00874F8F">
        <w:rPr>
          <w:color w:val="000000"/>
        </w:rPr>
        <w:t>toàn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bộ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xây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dựng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P,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 do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hưởng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23.476.516.675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 (</w:t>
      </w:r>
      <w:proofErr w:type="spellStart"/>
      <w:r w:rsidRPr="00874F8F">
        <w:rPr>
          <w:color w:val="000000"/>
        </w:rPr>
        <w:t>hai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mươi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tỷ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bốn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mươi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sáu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triệu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sáu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sáu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mươi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), </w:t>
      </w:r>
      <w:proofErr w:type="spellStart"/>
      <w:r w:rsidRPr="00874F8F">
        <w:rPr>
          <w:color w:val="000000"/>
        </w:rPr>
        <w:t>trong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hạn</w:t>
      </w:r>
      <w:proofErr w:type="spellEnd"/>
      <w:r w:rsidRPr="00874F8F">
        <w:rPr>
          <w:color w:val="000000"/>
        </w:rPr>
        <w:t xml:space="preserve"> 06 </w:t>
      </w:r>
      <w:proofErr w:type="spellStart"/>
      <w:r w:rsidRPr="00874F8F">
        <w:rPr>
          <w:color w:val="000000"/>
        </w:rPr>
        <w:t>tháng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từ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lực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>.</w:t>
      </w:r>
    </w:p>
    <w:p w14:paraId="0CB43285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Ngoài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ra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còn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cáo</w:t>
      </w:r>
      <w:proofErr w:type="spellEnd"/>
      <w:r w:rsidRPr="00874F8F">
        <w:rPr>
          <w:color w:val="000000"/>
        </w:rPr>
        <w:t>.</w:t>
      </w:r>
    </w:p>
    <w:p w14:paraId="7802C3B2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lastRenderedPageBreak/>
        <w:t>Ngày</w:t>
      </w:r>
      <w:proofErr w:type="spellEnd"/>
      <w:r w:rsidRPr="00874F8F">
        <w:rPr>
          <w:color w:val="000000"/>
        </w:rPr>
        <w:t xml:space="preserve"> 13/5/2015,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Trần</w:t>
      </w:r>
      <w:proofErr w:type="spellEnd"/>
      <w:r w:rsidRPr="00874F8F">
        <w:rPr>
          <w:color w:val="000000"/>
        </w:rPr>
        <w:t xml:space="preserve"> Ngọc Kim C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cáo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 ý chia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120m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giao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toàn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bộ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vật</w:t>
      </w:r>
      <w:proofErr w:type="spellEnd"/>
      <w:r w:rsidRPr="00874F8F">
        <w:rPr>
          <w:color w:val="000000"/>
        </w:rPr>
        <w:t>.</w:t>
      </w:r>
    </w:p>
    <w:p w14:paraId="1D1A8A63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15/5/2015,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Trần</w:t>
      </w:r>
      <w:proofErr w:type="spellEnd"/>
      <w:r w:rsidRPr="00874F8F">
        <w:rPr>
          <w:color w:val="000000"/>
        </w:rPr>
        <w:t xml:space="preserve"> Thị Thu H4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kháng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cáo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yêu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cầu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chấp</w:t>
      </w:r>
      <w:proofErr w:type="spellEnd"/>
      <w:r w:rsidRPr="00874F8F">
        <w:rPr>
          <w:color w:val="000000"/>
        </w:rPr>
        <w:t>.</w:t>
      </w:r>
    </w:p>
    <w:p w14:paraId="1E3BC239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20/5/2015, Viện </w:t>
      </w:r>
      <w:proofErr w:type="spellStart"/>
      <w:r w:rsidRPr="00874F8F">
        <w:rPr>
          <w:color w:val="000000"/>
        </w:rPr>
        <w:t>trưởng</w:t>
      </w:r>
      <w:proofErr w:type="spellEnd"/>
      <w:r w:rsidRPr="00874F8F">
        <w:rPr>
          <w:color w:val="000000"/>
        </w:rPr>
        <w:t xml:space="preserve"> Viện </w:t>
      </w:r>
      <w:proofErr w:type="spellStart"/>
      <w:r w:rsidRPr="00874F8F">
        <w:rPr>
          <w:color w:val="000000"/>
        </w:rPr>
        <w:t>kiểm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sát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 </w:t>
      </w:r>
      <w:proofErr w:type="spellStart"/>
      <w:r w:rsidRPr="00874F8F">
        <w:rPr>
          <w:color w:val="000000"/>
        </w:rPr>
        <w:t>kháng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nghị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phúc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thủ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tục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phúc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lý</w:t>
      </w:r>
      <w:proofErr w:type="spellEnd"/>
      <w:r w:rsidRPr="00874F8F">
        <w:rPr>
          <w:color w:val="000000"/>
        </w:rPr>
        <w:t xml:space="preserve"> do: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tuyên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toàn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bộ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vật</w:t>
      </w:r>
      <w:proofErr w:type="spellEnd"/>
      <w:r w:rsidRPr="00874F8F">
        <w:rPr>
          <w:color w:val="000000"/>
        </w:rPr>
        <w:t xml:space="preserve"> do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K,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hoàn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sai</w:t>
      </w:r>
      <w:proofErr w:type="spellEnd"/>
      <w:r w:rsidRPr="00874F8F">
        <w:rPr>
          <w:color w:val="000000"/>
        </w:rPr>
        <w:t xml:space="preserve">. </w:t>
      </w:r>
      <w:proofErr w:type="spellStart"/>
      <w:r w:rsidRPr="00874F8F">
        <w:rPr>
          <w:color w:val="000000"/>
        </w:rPr>
        <w:t>Hơn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nữa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tuyên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thanh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toán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hưởng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23.476.516.675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trong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hạn</w:t>
      </w:r>
      <w:proofErr w:type="spellEnd"/>
      <w:r w:rsidRPr="00874F8F">
        <w:rPr>
          <w:color w:val="000000"/>
        </w:rPr>
        <w:t xml:space="preserve"> 6 </w:t>
      </w:r>
      <w:proofErr w:type="spellStart"/>
      <w:r w:rsidRPr="00874F8F">
        <w:rPr>
          <w:color w:val="000000"/>
        </w:rPr>
        <w:t>tháng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từ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lực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đúng</w:t>
      </w:r>
      <w:proofErr w:type="spellEnd"/>
      <w:r w:rsidRPr="00874F8F">
        <w:rPr>
          <w:color w:val="000000"/>
        </w:rPr>
        <w:t>.</w:t>
      </w:r>
    </w:p>
    <w:p w14:paraId="7596B868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phúc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71/2016/DS-PT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21/4/2016,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cao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 </w:t>
      </w:r>
      <w:proofErr w:type="spellStart"/>
      <w:r w:rsidRPr="00874F8F">
        <w:rPr>
          <w:color w:val="000000"/>
        </w:rPr>
        <w:t>quyết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>:</w:t>
      </w:r>
    </w:p>
    <w:p w14:paraId="322D545C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Chấp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một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nghị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Viện </w:t>
      </w:r>
      <w:proofErr w:type="spellStart"/>
      <w:r w:rsidRPr="00874F8F">
        <w:rPr>
          <w:color w:val="000000"/>
        </w:rPr>
        <w:t>trưởng</w:t>
      </w:r>
      <w:proofErr w:type="spellEnd"/>
      <w:r w:rsidRPr="00874F8F">
        <w:rPr>
          <w:color w:val="000000"/>
        </w:rPr>
        <w:t xml:space="preserve"> Viện </w:t>
      </w:r>
      <w:proofErr w:type="spellStart"/>
      <w:r w:rsidRPr="00874F8F">
        <w:rPr>
          <w:color w:val="000000"/>
        </w:rPr>
        <w:t>kiểm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sát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Minh; </w:t>
      </w:r>
      <w:proofErr w:type="spellStart"/>
      <w:r w:rsidRPr="00874F8F">
        <w:rPr>
          <w:color w:val="000000"/>
        </w:rPr>
        <w:t>chấp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cáo</w:t>
      </w:r>
      <w:proofErr w:type="spellEnd"/>
      <w:r w:rsidRPr="00874F8F">
        <w:rPr>
          <w:color w:val="000000"/>
        </w:rPr>
        <w:t xml:space="preserve"> (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</w:t>
      </w:r>
      <w:proofErr w:type="spellEnd"/>
      <w:r w:rsidRPr="00874F8F">
        <w:rPr>
          <w:color w:val="000000"/>
        </w:rPr>
        <w:t xml:space="preserve">)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 do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Trần</w:t>
      </w:r>
      <w:proofErr w:type="spellEnd"/>
      <w:r w:rsidRPr="00874F8F">
        <w:rPr>
          <w:color w:val="000000"/>
        </w:rPr>
        <w:t xml:space="preserve"> Thị Thu H4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;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cáo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H1; </w:t>
      </w:r>
      <w:proofErr w:type="spellStart"/>
      <w:r w:rsidRPr="00874F8F">
        <w:rPr>
          <w:color w:val="000000"/>
        </w:rPr>
        <w:t>sửa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>.</w:t>
      </w:r>
    </w:p>
    <w:p w14:paraId="100A1A87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1/ </w:t>
      </w:r>
      <w:proofErr w:type="spellStart"/>
      <w:r w:rsidRPr="00874F8F">
        <w:rPr>
          <w:color w:val="000000"/>
        </w:rPr>
        <w:t>Xác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hàng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thứ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Lý </w:t>
      </w:r>
      <w:proofErr w:type="spellStart"/>
      <w:r w:rsidRPr="00874F8F">
        <w:rPr>
          <w:color w:val="000000"/>
        </w:rPr>
        <w:t>Vĩnh</w:t>
      </w:r>
      <w:proofErr w:type="spellEnd"/>
      <w:r w:rsidRPr="00874F8F">
        <w:rPr>
          <w:color w:val="000000"/>
        </w:rPr>
        <w:t xml:space="preserve"> K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Nguyễn Ngọc H2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</w:t>
      </w:r>
      <w:proofErr w:type="spellStart"/>
      <w:r w:rsidRPr="00874F8F">
        <w:rPr>
          <w:color w:val="000000"/>
        </w:rPr>
        <w:t>Túy</w:t>
      </w:r>
      <w:proofErr w:type="spellEnd"/>
      <w:r w:rsidRPr="00874F8F">
        <w:rPr>
          <w:color w:val="000000"/>
        </w:rPr>
        <w:t xml:space="preserve"> H,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H1.</w:t>
      </w:r>
    </w:p>
    <w:p w14:paraId="6EA85CFF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2/ </w:t>
      </w:r>
      <w:proofErr w:type="spellStart"/>
      <w:r w:rsidRPr="00874F8F">
        <w:rPr>
          <w:color w:val="000000"/>
        </w:rPr>
        <w:t>Xác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di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Lý </w:t>
      </w:r>
      <w:proofErr w:type="spellStart"/>
      <w:r w:rsidRPr="00874F8F">
        <w:rPr>
          <w:color w:val="000000"/>
        </w:rPr>
        <w:t>Vĩnh</w:t>
      </w:r>
      <w:proofErr w:type="spellEnd"/>
      <w:r w:rsidRPr="00874F8F">
        <w:rPr>
          <w:color w:val="000000"/>
        </w:rPr>
        <w:t xml:space="preserve"> K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Nguyễn Ngọc H2 </w:t>
      </w:r>
      <w:proofErr w:type="spellStart"/>
      <w:r w:rsidRPr="00874F8F">
        <w:rPr>
          <w:color w:val="000000"/>
        </w:rPr>
        <w:t>chết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698,33m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tọa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P,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Minh. </w:t>
      </w:r>
      <w:proofErr w:type="spellStart"/>
      <w:r w:rsidRPr="00874F8F">
        <w:rPr>
          <w:color w:val="000000"/>
        </w:rPr>
        <w:t>Riêng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còn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P,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Minh.</w:t>
      </w:r>
    </w:p>
    <w:p w14:paraId="4C048611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3/ </w:t>
      </w:r>
      <w:proofErr w:type="spellStart"/>
      <w:r w:rsidRPr="00874F8F">
        <w:rPr>
          <w:color w:val="000000"/>
        </w:rPr>
        <w:t>Xác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sức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đóng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góp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nuôi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dưỡng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chăm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sóc</w:t>
      </w:r>
      <w:proofErr w:type="spellEnd"/>
      <w:r w:rsidRPr="00874F8F">
        <w:rPr>
          <w:color w:val="000000"/>
        </w:rPr>
        <w:t xml:space="preserve">, lo </w:t>
      </w:r>
      <w:proofErr w:type="spellStart"/>
      <w:r w:rsidRPr="00874F8F">
        <w:rPr>
          <w:color w:val="000000"/>
        </w:rPr>
        <w:t>toàn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bộ</w:t>
      </w:r>
      <w:proofErr w:type="spellEnd"/>
      <w:r w:rsidRPr="00874F8F">
        <w:rPr>
          <w:color w:val="000000"/>
        </w:rPr>
        <w:t xml:space="preserve"> ma </w:t>
      </w:r>
      <w:proofErr w:type="spellStart"/>
      <w:r w:rsidRPr="00874F8F">
        <w:rPr>
          <w:color w:val="000000"/>
        </w:rPr>
        <w:t>chay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Nguyễn Ngọc H2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trông</w:t>
      </w:r>
      <w:proofErr w:type="spellEnd"/>
      <w:r w:rsidRPr="00874F8F">
        <w:rPr>
          <w:color w:val="000000"/>
        </w:rPr>
        <w:t xml:space="preserve"> nom </w:t>
      </w:r>
      <w:proofErr w:type="spellStart"/>
      <w:r w:rsidRPr="00874F8F">
        <w:rPr>
          <w:color w:val="000000"/>
        </w:rPr>
        <w:t>quản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tọa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P,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Minh.</w:t>
      </w:r>
    </w:p>
    <w:p w14:paraId="64981583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Tuyên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xử</w:t>
      </w:r>
      <w:proofErr w:type="spellEnd"/>
      <w:r w:rsidRPr="00874F8F">
        <w:rPr>
          <w:color w:val="000000"/>
        </w:rPr>
        <w:t>:</w:t>
      </w:r>
    </w:p>
    <w:p w14:paraId="397E2C8A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1/ </w:t>
      </w:r>
      <w:proofErr w:type="spellStart"/>
      <w:r w:rsidRPr="00874F8F">
        <w:rPr>
          <w:color w:val="000000"/>
        </w:rPr>
        <w:t>Chấp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yêu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cầu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nguyên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</w:t>
      </w:r>
      <w:proofErr w:type="spellStart"/>
      <w:r w:rsidRPr="00874F8F">
        <w:rPr>
          <w:color w:val="000000"/>
        </w:rPr>
        <w:t>Túy</w:t>
      </w:r>
      <w:proofErr w:type="spellEnd"/>
      <w:r w:rsidRPr="00874F8F">
        <w:rPr>
          <w:color w:val="000000"/>
        </w:rPr>
        <w:t xml:space="preserve"> H.</w:t>
      </w:r>
    </w:p>
    <w:p w14:paraId="387F7DD4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Ghi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nguyện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</w:t>
      </w:r>
      <w:proofErr w:type="spellStart"/>
      <w:r w:rsidRPr="00874F8F">
        <w:rPr>
          <w:color w:val="000000"/>
        </w:rPr>
        <w:t>Túy</w:t>
      </w:r>
      <w:proofErr w:type="spellEnd"/>
      <w:r w:rsidRPr="00874F8F">
        <w:rPr>
          <w:color w:val="000000"/>
        </w:rPr>
        <w:t xml:space="preserve"> H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 (do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Huỳnh Thị Kim L </w:t>
      </w:r>
      <w:proofErr w:type="spellStart"/>
      <w:r w:rsidRPr="00874F8F">
        <w:rPr>
          <w:color w:val="000000"/>
        </w:rPr>
        <w:t>đại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) </w:t>
      </w:r>
      <w:proofErr w:type="spellStart"/>
      <w:r w:rsidRPr="00874F8F">
        <w:rPr>
          <w:color w:val="000000"/>
        </w:rPr>
        <w:t>như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sau</w:t>
      </w:r>
      <w:proofErr w:type="spellEnd"/>
      <w:r w:rsidRPr="00874F8F">
        <w:rPr>
          <w:color w:val="000000"/>
        </w:rPr>
        <w:t xml:space="preserve">: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tích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120m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chiều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ngang</w:t>
      </w:r>
      <w:proofErr w:type="spellEnd"/>
      <w:r w:rsidRPr="00874F8F">
        <w:rPr>
          <w:color w:val="000000"/>
        </w:rPr>
        <w:t xml:space="preserve"> 7m </w:t>
      </w:r>
      <w:proofErr w:type="spellStart"/>
      <w:r w:rsidRPr="00874F8F">
        <w:rPr>
          <w:color w:val="000000"/>
        </w:rPr>
        <w:t>mặt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hẻm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 (</w:t>
      </w:r>
      <w:proofErr w:type="spellStart"/>
      <w:r w:rsidRPr="00874F8F">
        <w:rPr>
          <w:color w:val="000000"/>
        </w:rPr>
        <w:t>tính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từ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ranh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151C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P)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chiều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dài</w:t>
      </w:r>
      <w:proofErr w:type="spellEnd"/>
      <w:r w:rsidRPr="00874F8F">
        <w:rPr>
          <w:color w:val="000000"/>
        </w:rPr>
        <w:t xml:space="preserve"> 17,14 </w:t>
      </w:r>
      <w:proofErr w:type="spellStart"/>
      <w:r w:rsidRPr="00874F8F">
        <w:rPr>
          <w:color w:val="000000"/>
        </w:rPr>
        <w:t>tiếp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ranh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151C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P,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Minh,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Trần</w:t>
      </w:r>
      <w:proofErr w:type="spellEnd"/>
      <w:r w:rsidRPr="00874F8F">
        <w:rPr>
          <w:color w:val="000000"/>
        </w:rPr>
        <w:t xml:space="preserve"> Quốc H3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trạng</w:t>
      </w:r>
      <w:proofErr w:type="spellEnd"/>
      <w:r w:rsidRPr="00874F8F">
        <w:rPr>
          <w:color w:val="000000"/>
        </w:rPr>
        <w:t xml:space="preserve"> do Công ty TNHH C </w:t>
      </w:r>
      <w:proofErr w:type="spellStart"/>
      <w:r w:rsidRPr="00874F8F">
        <w:rPr>
          <w:color w:val="000000"/>
        </w:rPr>
        <w:t>đo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ban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 </w:t>
      </w:r>
      <w:proofErr w:type="spellStart"/>
      <w:r w:rsidRPr="00874F8F">
        <w:rPr>
          <w:color w:val="000000"/>
        </w:rPr>
        <w:t>kiểm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17/12/2015.</w:t>
      </w:r>
    </w:p>
    <w:p w14:paraId="0E0B03BD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</w:t>
      </w:r>
      <w:proofErr w:type="spellStart"/>
      <w:r w:rsidRPr="00874F8F">
        <w:rPr>
          <w:color w:val="000000"/>
        </w:rPr>
        <w:t>Túy</w:t>
      </w:r>
      <w:proofErr w:type="spellEnd"/>
      <w:r w:rsidRPr="00874F8F">
        <w:rPr>
          <w:color w:val="000000"/>
        </w:rPr>
        <w:t xml:space="preserve"> H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liên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hệ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quan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chức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thủ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tục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tách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thửa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đăng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giấy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>.</w:t>
      </w:r>
    </w:p>
    <w:p w14:paraId="579B1558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2/ </w:t>
      </w:r>
      <w:proofErr w:type="spellStart"/>
      <w:r w:rsidRPr="00874F8F">
        <w:rPr>
          <w:color w:val="000000"/>
        </w:rPr>
        <w:t>Chấp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yêu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cầu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D.</w:t>
      </w:r>
    </w:p>
    <w:p w14:paraId="738EA6D5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công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sức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đóng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góp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bảo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quản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giữ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gìn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tương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bằng</w:t>
      </w:r>
      <w:proofErr w:type="spellEnd"/>
      <w:r w:rsidRPr="00874F8F">
        <w:rPr>
          <w:color w:val="000000"/>
        </w:rPr>
        <w:t xml:space="preserve"> 120m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hình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chữ</w:t>
      </w:r>
      <w:proofErr w:type="spellEnd"/>
      <w:r w:rsidRPr="00874F8F">
        <w:rPr>
          <w:color w:val="000000"/>
        </w:rPr>
        <w:t xml:space="preserve"> L, </w:t>
      </w:r>
      <w:proofErr w:type="spellStart"/>
      <w:r w:rsidRPr="00874F8F">
        <w:rPr>
          <w:color w:val="000000"/>
        </w:rPr>
        <w:t>từ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ngoài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nhìn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ranh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</w:t>
      </w:r>
      <w:proofErr w:type="spellStart"/>
      <w:r w:rsidRPr="00874F8F">
        <w:rPr>
          <w:color w:val="000000"/>
        </w:rPr>
        <w:t>Túy</w:t>
      </w:r>
      <w:proofErr w:type="spellEnd"/>
      <w:r w:rsidRPr="00874F8F">
        <w:rPr>
          <w:color w:val="000000"/>
        </w:rPr>
        <w:t xml:space="preserve"> H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phải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ranh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chính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 (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cạnh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chiều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ngang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phía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trước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2,85m </w:t>
      </w:r>
      <w:proofErr w:type="spellStart"/>
      <w:r w:rsidRPr="00874F8F">
        <w:rPr>
          <w:color w:val="000000"/>
        </w:rPr>
        <w:t>mặt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hẻm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P; </w:t>
      </w:r>
      <w:proofErr w:type="spellStart"/>
      <w:r w:rsidRPr="00874F8F">
        <w:rPr>
          <w:color w:val="000000"/>
        </w:rPr>
        <w:t>cạnh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chiều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ngang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lastRenderedPageBreak/>
        <w:t>phía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sau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9,85m; </w:t>
      </w:r>
      <w:proofErr w:type="spellStart"/>
      <w:r w:rsidRPr="00874F8F">
        <w:rPr>
          <w:color w:val="000000"/>
        </w:rPr>
        <w:t>cạnh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chiều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dài</w:t>
      </w:r>
      <w:proofErr w:type="spellEnd"/>
      <w:r w:rsidRPr="00874F8F">
        <w:rPr>
          <w:color w:val="000000"/>
        </w:rPr>
        <w:t xml:space="preserve"> 24,365m </w:t>
      </w:r>
      <w:proofErr w:type="spellStart"/>
      <w:r w:rsidRPr="00874F8F">
        <w:rPr>
          <w:color w:val="000000"/>
        </w:rPr>
        <w:t>tiếp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chính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chiều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cạnh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còn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nhìn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7,225m;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trạng</w:t>
      </w:r>
      <w:proofErr w:type="spellEnd"/>
      <w:r w:rsidRPr="00874F8F">
        <w:rPr>
          <w:color w:val="000000"/>
        </w:rPr>
        <w:t xml:space="preserve"> do Công ty TNHH C </w:t>
      </w:r>
      <w:proofErr w:type="spellStart"/>
      <w:r w:rsidRPr="00874F8F">
        <w:rPr>
          <w:color w:val="000000"/>
        </w:rPr>
        <w:t>đo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ban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 </w:t>
      </w:r>
      <w:proofErr w:type="spellStart"/>
      <w:r w:rsidRPr="00874F8F">
        <w:rPr>
          <w:color w:val="000000"/>
        </w:rPr>
        <w:t>kiểm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17/12/2015.</w:t>
      </w:r>
    </w:p>
    <w:p w14:paraId="42A33FBA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3/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toàn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bộ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hưởng</w:t>
      </w:r>
      <w:proofErr w:type="spellEnd"/>
      <w:r w:rsidRPr="00874F8F">
        <w:rPr>
          <w:color w:val="000000"/>
        </w:rPr>
        <w:t xml:space="preserve"> bao </w:t>
      </w:r>
      <w:proofErr w:type="spellStart"/>
      <w:r w:rsidRPr="00874F8F">
        <w:rPr>
          <w:color w:val="000000"/>
        </w:rPr>
        <w:t>gồm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tích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458,33m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xây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dựng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trạng</w:t>
      </w:r>
      <w:proofErr w:type="spellEnd"/>
      <w:r w:rsidRPr="00874F8F">
        <w:rPr>
          <w:color w:val="000000"/>
        </w:rPr>
        <w:t xml:space="preserve"> do Công ty </w:t>
      </w:r>
      <w:proofErr w:type="spellStart"/>
      <w:r w:rsidRPr="00874F8F">
        <w:rPr>
          <w:color w:val="000000"/>
        </w:rPr>
        <w:t>trách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nhiệm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hữu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hạn</w:t>
      </w:r>
      <w:proofErr w:type="spellEnd"/>
      <w:r w:rsidRPr="00874F8F">
        <w:rPr>
          <w:color w:val="000000"/>
        </w:rPr>
        <w:t xml:space="preserve"> C </w:t>
      </w:r>
      <w:proofErr w:type="spellStart"/>
      <w:r w:rsidRPr="00874F8F">
        <w:rPr>
          <w:color w:val="000000"/>
        </w:rPr>
        <w:t>đo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vẽ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ban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 </w:t>
      </w:r>
      <w:proofErr w:type="spellStart"/>
      <w:r w:rsidRPr="00874F8F">
        <w:rPr>
          <w:color w:val="000000"/>
        </w:rPr>
        <w:t>kiểm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17/12/2015.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 </w:t>
      </w:r>
      <w:proofErr w:type="spellStart"/>
      <w:r w:rsidRPr="00874F8F">
        <w:rPr>
          <w:color w:val="000000"/>
        </w:rPr>
        <w:t>phải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toán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 </w:t>
      </w:r>
      <w:proofErr w:type="spellStart"/>
      <w:r w:rsidRPr="00874F8F">
        <w:rPr>
          <w:color w:val="000000"/>
        </w:rPr>
        <w:t>toàn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bộ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xây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dựng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P,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Minh, </w:t>
      </w:r>
      <w:proofErr w:type="spellStart"/>
      <w:r w:rsidRPr="00874F8F">
        <w:rPr>
          <w:color w:val="000000"/>
        </w:rPr>
        <w:t>mà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hưởng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15.822.085.210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>.</w:t>
      </w:r>
    </w:p>
    <w:p w14:paraId="0BD09046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Ngoài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ra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phúc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còn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phí</w:t>
      </w:r>
      <w:proofErr w:type="spellEnd"/>
      <w:r w:rsidRPr="00874F8F">
        <w:rPr>
          <w:color w:val="000000"/>
        </w:rPr>
        <w:t>.</w:t>
      </w:r>
    </w:p>
    <w:p w14:paraId="5B3B8EC4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Sau </w:t>
      </w:r>
      <w:proofErr w:type="spellStart"/>
      <w:r w:rsidRPr="00874F8F">
        <w:rPr>
          <w:color w:val="000000"/>
        </w:rPr>
        <w:t>khi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xét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phúc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nghị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phúc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>.</w:t>
      </w:r>
    </w:p>
    <w:p w14:paraId="16E0DE08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06/QĐKNGĐT-VKS-DS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18/10/2018, Viện </w:t>
      </w:r>
      <w:proofErr w:type="spellStart"/>
      <w:r w:rsidRPr="00874F8F">
        <w:rPr>
          <w:color w:val="000000"/>
        </w:rPr>
        <w:t>trưởng</w:t>
      </w:r>
      <w:proofErr w:type="spellEnd"/>
      <w:r w:rsidRPr="00874F8F">
        <w:rPr>
          <w:color w:val="000000"/>
        </w:rPr>
        <w:t xml:space="preserve"> Viện </w:t>
      </w:r>
      <w:proofErr w:type="spellStart"/>
      <w:r w:rsidRPr="00874F8F">
        <w:rPr>
          <w:color w:val="000000"/>
        </w:rPr>
        <w:t>kiểm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sát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cao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nghị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phúc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71/2016/DS-PT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21/4/2016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cao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Minh; </w:t>
      </w:r>
      <w:proofErr w:type="spellStart"/>
      <w:r w:rsidRPr="00874F8F">
        <w:rPr>
          <w:color w:val="000000"/>
        </w:rPr>
        <w:t>đề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nghị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Hội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cao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xét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hủy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phúc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409/2015/DS-ST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05/5/2015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đòi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sức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đóng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góp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nuôi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dưỡng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trông</w:t>
      </w:r>
      <w:proofErr w:type="spellEnd"/>
      <w:r w:rsidRPr="00874F8F">
        <w:rPr>
          <w:color w:val="000000"/>
        </w:rPr>
        <w:t xml:space="preserve"> nom, </w:t>
      </w:r>
      <w:proofErr w:type="spellStart"/>
      <w:r w:rsidRPr="00874F8F">
        <w:rPr>
          <w:color w:val="000000"/>
        </w:rPr>
        <w:t>bảo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; </w:t>
      </w:r>
      <w:proofErr w:type="spellStart"/>
      <w:r w:rsidRPr="00874F8F">
        <w:rPr>
          <w:color w:val="000000"/>
        </w:rPr>
        <w:t>giao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vụ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 </w:t>
      </w:r>
      <w:proofErr w:type="spellStart"/>
      <w:r w:rsidRPr="00874F8F">
        <w:rPr>
          <w:color w:val="000000"/>
        </w:rPr>
        <w:t>giải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đúng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>.</w:t>
      </w:r>
    </w:p>
    <w:p w14:paraId="4BB290CD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phiên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đại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Viện </w:t>
      </w:r>
      <w:proofErr w:type="spellStart"/>
      <w:r w:rsidRPr="00874F8F">
        <w:rPr>
          <w:color w:val="000000"/>
        </w:rPr>
        <w:t>kiểm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sát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cao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rút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nghị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nghị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Hội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cao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nghị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Viện </w:t>
      </w:r>
      <w:proofErr w:type="spellStart"/>
      <w:r w:rsidRPr="00874F8F">
        <w:rPr>
          <w:color w:val="000000"/>
        </w:rPr>
        <w:t>trưởng</w:t>
      </w:r>
      <w:proofErr w:type="spellEnd"/>
      <w:r w:rsidRPr="00874F8F">
        <w:rPr>
          <w:color w:val="000000"/>
        </w:rPr>
        <w:t xml:space="preserve"> Viện </w:t>
      </w:r>
      <w:proofErr w:type="spellStart"/>
      <w:r w:rsidRPr="00874F8F">
        <w:rPr>
          <w:color w:val="000000"/>
        </w:rPr>
        <w:t>kiểm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sát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cao</w:t>
      </w:r>
      <w:proofErr w:type="spellEnd"/>
      <w:r w:rsidRPr="00874F8F">
        <w:rPr>
          <w:color w:val="000000"/>
        </w:rPr>
        <w:t>.</w:t>
      </w:r>
    </w:p>
    <w:p w14:paraId="1C69F5A5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874F8F">
        <w:rPr>
          <w:b/>
          <w:bCs/>
          <w:color w:val="000000"/>
        </w:rPr>
        <w:t>NHẬN ĐỊNH CỦA TÒA ÁN:</w:t>
      </w:r>
    </w:p>
    <w:p w14:paraId="2801875F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[1 ]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nguyên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</w:t>
      </w:r>
      <w:proofErr w:type="spellStart"/>
      <w:r w:rsidRPr="00874F8F">
        <w:rPr>
          <w:color w:val="000000"/>
        </w:rPr>
        <w:t>Túy</w:t>
      </w:r>
      <w:proofErr w:type="spellEnd"/>
      <w:r w:rsidRPr="00874F8F">
        <w:rPr>
          <w:color w:val="000000"/>
        </w:rPr>
        <w:t xml:space="preserve"> H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 </w:t>
      </w:r>
      <w:proofErr w:type="spellStart"/>
      <w:r w:rsidRPr="00874F8F">
        <w:rPr>
          <w:color w:val="000000"/>
        </w:rPr>
        <w:t>thống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nhất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 120m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trong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tổng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698,33m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Lý </w:t>
      </w:r>
      <w:proofErr w:type="spellStart"/>
      <w:r w:rsidRPr="00874F8F">
        <w:rPr>
          <w:color w:val="000000"/>
        </w:rPr>
        <w:t>Vĩnh</w:t>
      </w:r>
      <w:proofErr w:type="spellEnd"/>
      <w:r w:rsidRPr="00874F8F">
        <w:rPr>
          <w:color w:val="000000"/>
        </w:rPr>
        <w:t xml:space="preserve"> K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Nguyễn Ngọc H2 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lại</w:t>
      </w:r>
      <w:proofErr w:type="spellEnd"/>
      <w:r w:rsidRPr="00874F8F">
        <w:rPr>
          <w:color w:val="000000"/>
        </w:rPr>
        <w:t xml:space="preserve">. Do </w:t>
      </w:r>
      <w:proofErr w:type="spellStart"/>
      <w:r w:rsidRPr="00874F8F">
        <w:rPr>
          <w:color w:val="000000"/>
        </w:rPr>
        <w:t>vậy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phúc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ghi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nguyện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phù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hợp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(</w:t>
      </w:r>
      <w:proofErr w:type="spellStart"/>
      <w:r w:rsidRPr="00874F8F">
        <w:rPr>
          <w:color w:val="000000"/>
        </w:rPr>
        <w:t>nội</w:t>
      </w:r>
      <w:proofErr w:type="spellEnd"/>
      <w:r w:rsidRPr="00874F8F">
        <w:rPr>
          <w:color w:val="000000"/>
        </w:rPr>
        <w:t xml:space="preserve"> dung </w:t>
      </w:r>
      <w:proofErr w:type="spellStart"/>
      <w:r w:rsidRPr="00874F8F">
        <w:rPr>
          <w:color w:val="000000"/>
        </w:rPr>
        <w:t>này</w:t>
      </w:r>
      <w:proofErr w:type="spellEnd"/>
      <w:r w:rsidRPr="00874F8F">
        <w:rPr>
          <w:color w:val="000000"/>
        </w:rPr>
        <w:t xml:space="preserve">, Viện </w:t>
      </w:r>
      <w:proofErr w:type="spellStart"/>
      <w:r w:rsidRPr="00874F8F">
        <w:rPr>
          <w:color w:val="000000"/>
        </w:rPr>
        <w:t>trưởng</w:t>
      </w:r>
      <w:proofErr w:type="spellEnd"/>
      <w:r w:rsidRPr="00874F8F">
        <w:rPr>
          <w:color w:val="000000"/>
        </w:rPr>
        <w:t xml:space="preserve"> Viện </w:t>
      </w:r>
      <w:proofErr w:type="spellStart"/>
      <w:r w:rsidRPr="00874F8F">
        <w:rPr>
          <w:color w:val="000000"/>
        </w:rPr>
        <w:t>kiểm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sát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cao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nghị</w:t>
      </w:r>
      <w:proofErr w:type="spellEnd"/>
      <w:r w:rsidRPr="00874F8F">
        <w:rPr>
          <w:color w:val="000000"/>
        </w:rPr>
        <w:t>).</w:t>
      </w:r>
    </w:p>
    <w:p w14:paraId="5DB3057A" w14:textId="77777777" w:rsidR="00874F8F" w:rsidRPr="00874F8F" w:rsidRDefault="00874F8F" w:rsidP="00874F8F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[2]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: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01/02/2016,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phúc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P,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 </w:t>
      </w:r>
      <w:proofErr w:type="spellStart"/>
      <w:r w:rsidRPr="00874F8F">
        <w:rPr>
          <w:color w:val="000000"/>
        </w:rPr>
        <w:t>nhưng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báo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nguyên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biết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đúng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> </w:t>
      </w:r>
      <w:bookmarkStart w:id="4" w:name="dc_118"/>
      <w:proofErr w:type="spellStart"/>
      <w:r w:rsidRPr="00874F8F">
        <w:rPr>
          <w:color w:val="000000"/>
        </w:rPr>
        <w:t>khoản</w:t>
      </w:r>
      <w:proofErr w:type="spellEnd"/>
      <w:r w:rsidRPr="00874F8F">
        <w:rPr>
          <w:color w:val="000000"/>
        </w:rPr>
        <w:t xml:space="preserve"> 2 </w:t>
      </w:r>
      <w:proofErr w:type="spellStart"/>
      <w:r w:rsidRPr="00874F8F">
        <w:rPr>
          <w:color w:val="000000"/>
        </w:rPr>
        <w:t>Điều</w:t>
      </w:r>
      <w:proofErr w:type="spellEnd"/>
      <w:r w:rsidRPr="00874F8F">
        <w:rPr>
          <w:color w:val="000000"/>
        </w:rPr>
        <w:t xml:space="preserve"> 92 </w:t>
      </w:r>
      <w:proofErr w:type="spellStart"/>
      <w:r w:rsidRPr="00874F8F">
        <w:rPr>
          <w:color w:val="000000"/>
        </w:rPr>
        <w:t>Bộ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2004</w:t>
      </w:r>
      <w:bookmarkEnd w:id="4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sửa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đổi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bổ</w:t>
      </w:r>
      <w:proofErr w:type="spellEnd"/>
      <w:r w:rsidRPr="00874F8F">
        <w:rPr>
          <w:color w:val="000000"/>
        </w:rPr>
        <w:t xml:space="preserve"> sung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2011 (nay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> </w:t>
      </w:r>
      <w:bookmarkStart w:id="5" w:name="dc_119"/>
      <w:proofErr w:type="spellStart"/>
      <w:r w:rsidRPr="00874F8F">
        <w:rPr>
          <w:color w:val="000000"/>
        </w:rPr>
        <w:t>khoản</w:t>
      </w:r>
      <w:proofErr w:type="spellEnd"/>
      <w:r w:rsidRPr="00874F8F">
        <w:rPr>
          <w:color w:val="000000"/>
        </w:rPr>
        <w:t xml:space="preserve"> 4 </w:t>
      </w:r>
      <w:proofErr w:type="spellStart"/>
      <w:r w:rsidRPr="00874F8F">
        <w:rPr>
          <w:color w:val="000000"/>
        </w:rPr>
        <w:t>Điều</w:t>
      </w:r>
      <w:proofErr w:type="spellEnd"/>
      <w:r w:rsidRPr="00874F8F">
        <w:rPr>
          <w:color w:val="000000"/>
        </w:rPr>
        <w:t xml:space="preserve"> 104 </w:t>
      </w:r>
      <w:proofErr w:type="spellStart"/>
      <w:r w:rsidRPr="00874F8F">
        <w:rPr>
          <w:color w:val="000000"/>
        </w:rPr>
        <w:t>Bộ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2015</w:t>
      </w:r>
      <w:bookmarkEnd w:id="5"/>
      <w:r w:rsidRPr="00874F8F">
        <w:rPr>
          <w:color w:val="000000"/>
        </w:rPr>
        <w:t xml:space="preserve">). Tuy </w:t>
      </w:r>
      <w:proofErr w:type="spellStart"/>
      <w:r w:rsidRPr="00874F8F">
        <w:rPr>
          <w:color w:val="000000"/>
        </w:rPr>
        <w:t>nhiên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phiên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đại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Viện </w:t>
      </w:r>
      <w:proofErr w:type="spellStart"/>
      <w:r w:rsidRPr="00874F8F">
        <w:rPr>
          <w:color w:val="000000"/>
        </w:rPr>
        <w:t>kiểm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sát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cao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rút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nghị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nghị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Hội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xét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xem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xét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nên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Hội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xét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xem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xét</w:t>
      </w:r>
      <w:proofErr w:type="spellEnd"/>
      <w:r w:rsidRPr="00874F8F">
        <w:rPr>
          <w:color w:val="000000"/>
        </w:rPr>
        <w:t>.</w:t>
      </w:r>
    </w:p>
    <w:p w14:paraId="37E5FB7A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[3] </w:t>
      </w:r>
      <w:proofErr w:type="spellStart"/>
      <w:r w:rsidRPr="00874F8F">
        <w:rPr>
          <w:color w:val="000000"/>
        </w:rPr>
        <w:t>Đối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tính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sức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D: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1978,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 </w:t>
      </w:r>
      <w:proofErr w:type="spellStart"/>
      <w:r w:rsidRPr="00874F8F">
        <w:rPr>
          <w:color w:val="000000"/>
        </w:rPr>
        <w:t>xuất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cảnh</w:t>
      </w:r>
      <w:proofErr w:type="spellEnd"/>
      <w:r w:rsidRPr="00874F8F">
        <w:rPr>
          <w:color w:val="000000"/>
        </w:rPr>
        <w:t xml:space="preserve"> sang Hoa </w:t>
      </w:r>
      <w:proofErr w:type="spellStart"/>
      <w:r w:rsidRPr="00874F8F">
        <w:rPr>
          <w:color w:val="000000"/>
        </w:rPr>
        <w:t>Kỳ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chỉ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còn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Nguyễn Ngọc H2 </w:t>
      </w:r>
      <w:proofErr w:type="spellStart"/>
      <w:r w:rsidRPr="00874F8F">
        <w:rPr>
          <w:color w:val="000000"/>
        </w:rPr>
        <w:t>sống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P,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Minh. Theo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kê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thì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từ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1982,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(</w:t>
      </w:r>
      <w:proofErr w:type="spellStart"/>
      <w:r w:rsidRPr="00874F8F">
        <w:rPr>
          <w:color w:val="000000"/>
        </w:rPr>
        <w:t>cháu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ruột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H2)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cùng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đến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1985,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các</w:t>
      </w:r>
      <w:proofErr w:type="spellEnd"/>
      <w:r w:rsidRPr="00874F8F">
        <w:rPr>
          <w:color w:val="000000"/>
        </w:rPr>
        <w:t xml:space="preserve"> con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chuyển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hộ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khẩu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chỉ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này</w:t>
      </w:r>
      <w:proofErr w:type="spellEnd"/>
      <w:r w:rsidRPr="00874F8F">
        <w:rPr>
          <w:color w:val="000000"/>
        </w:rPr>
        <w:t xml:space="preserve">.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1998,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xuất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cảnh</w:t>
      </w:r>
      <w:proofErr w:type="spellEnd"/>
      <w:r w:rsidRPr="00874F8F">
        <w:rPr>
          <w:color w:val="000000"/>
        </w:rPr>
        <w:t xml:space="preserve"> sang Hoa </w:t>
      </w:r>
      <w:proofErr w:type="spellStart"/>
      <w:r w:rsidRPr="00874F8F">
        <w:rPr>
          <w:color w:val="000000"/>
        </w:rPr>
        <w:t>Kỳ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giấy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quản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lý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 xml:space="preserve"> (</w:t>
      </w:r>
      <w:proofErr w:type="spellStart"/>
      <w:r w:rsidRPr="00874F8F">
        <w:rPr>
          <w:color w:val="000000"/>
        </w:rPr>
        <w:t>Hợp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Phòng</w:t>
      </w:r>
      <w:proofErr w:type="spellEnd"/>
      <w:r w:rsidRPr="00874F8F">
        <w:rPr>
          <w:color w:val="000000"/>
        </w:rPr>
        <w:t xml:space="preserve"> Công </w:t>
      </w:r>
      <w:proofErr w:type="spellStart"/>
      <w:r w:rsidRPr="00874F8F">
        <w:rPr>
          <w:color w:val="000000"/>
        </w:rPr>
        <w:t>chứng</w:t>
      </w:r>
      <w:proofErr w:type="spellEnd"/>
      <w:r w:rsidRPr="00874F8F">
        <w:rPr>
          <w:color w:val="000000"/>
        </w:rPr>
        <w:t xml:space="preserve"> A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03/01/1998). </w:t>
      </w:r>
      <w:proofErr w:type="spellStart"/>
      <w:r w:rsidRPr="00874F8F">
        <w:rPr>
          <w:color w:val="000000"/>
        </w:rPr>
        <w:t>Đến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2007,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trở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cư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Việt Nam,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cam </w:t>
      </w:r>
      <w:proofErr w:type="spellStart"/>
      <w:r w:rsidRPr="00874F8F">
        <w:rPr>
          <w:color w:val="000000"/>
        </w:rPr>
        <w:t>kết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lãnh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làm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thủ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tục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hương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Việt Nam </w:t>
      </w:r>
      <w:r w:rsidRPr="00874F8F">
        <w:rPr>
          <w:color w:val="000000"/>
        </w:rPr>
        <w:lastRenderedPageBreak/>
        <w:t xml:space="preserve">(Theo </w:t>
      </w:r>
      <w:proofErr w:type="spellStart"/>
      <w:r w:rsidRPr="00874F8F">
        <w:rPr>
          <w:color w:val="000000"/>
        </w:rPr>
        <w:t>giấy</w:t>
      </w:r>
      <w:proofErr w:type="spellEnd"/>
      <w:r w:rsidRPr="00874F8F">
        <w:rPr>
          <w:color w:val="000000"/>
        </w:rPr>
        <w:t xml:space="preserve"> cam </w:t>
      </w:r>
      <w:proofErr w:type="spellStart"/>
      <w:r w:rsidRPr="00874F8F">
        <w:rPr>
          <w:color w:val="000000"/>
        </w:rPr>
        <w:t>kết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17/12/2007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thực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ban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phường</w:t>
      </w:r>
      <w:proofErr w:type="spellEnd"/>
      <w:r w:rsidRPr="00874F8F">
        <w:rPr>
          <w:color w:val="000000"/>
        </w:rPr>
        <w:t xml:space="preserve"> M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18/12/2007). </w:t>
      </w:r>
      <w:proofErr w:type="spellStart"/>
      <w:r w:rsidRPr="00874F8F">
        <w:rPr>
          <w:color w:val="000000"/>
        </w:rPr>
        <w:t>Lúc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này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tuổi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cao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xuất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cảnh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1978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ai </w:t>
      </w:r>
      <w:proofErr w:type="spellStart"/>
      <w:r w:rsidRPr="00874F8F">
        <w:rPr>
          <w:color w:val="000000"/>
        </w:rPr>
        <w:t>trông</w:t>
      </w:r>
      <w:proofErr w:type="spellEnd"/>
      <w:r w:rsidRPr="00874F8F">
        <w:rPr>
          <w:color w:val="000000"/>
        </w:rPr>
        <w:t xml:space="preserve"> nom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H2, </w:t>
      </w:r>
      <w:proofErr w:type="spellStart"/>
      <w:r w:rsidRPr="00874F8F">
        <w:rPr>
          <w:color w:val="000000"/>
        </w:rPr>
        <w:t>nên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trực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tiếp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sóc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nuôi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dưỡng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đến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chết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cũng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ra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tổ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chức</w:t>
      </w:r>
      <w:proofErr w:type="spellEnd"/>
      <w:r w:rsidRPr="00874F8F">
        <w:rPr>
          <w:color w:val="000000"/>
        </w:rPr>
        <w:t xml:space="preserve"> lo </w:t>
      </w:r>
      <w:proofErr w:type="spellStart"/>
      <w:r w:rsidRPr="00874F8F">
        <w:rPr>
          <w:color w:val="000000"/>
        </w:rPr>
        <w:t>toàn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bộ</w:t>
      </w:r>
      <w:proofErr w:type="spellEnd"/>
      <w:r w:rsidRPr="00874F8F">
        <w:rPr>
          <w:color w:val="000000"/>
        </w:rPr>
        <w:t xml:space="preserve"> ma </w:t>
      </w:r>
      <w:proofErr w:type="spellStart"/>
      <w:r w:rsidRPr="00874F8F">
        <w:rPr>
          <w:color w:val="000000"/>
        </w:rPr>
        <w:t>chay</w:t>
      </w:r>
      <w:proofErr w:type="spellEnd"/>
      <w:r w:rsidRPr="00874F8F">
        <w:rPr>
          <w:color w:val="000000"/>
        </w:rPr>
        <w:t xml:space="preserve"> (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cũng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>).</w:t>
      </w:r>
    </w:p>
    <w:p w14:paraId="0CED4F37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[4] Như </w:t>
      </w:r>
      <w:proofErr w:type="spellStart"/>
      <w:r w:rsidRPr="00874F8F">
        <w:rPr>
          <w:color w:val="000000"/>
        </w:rPr>
        <w:t>vậy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sở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sức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trông</w:t>
      </w:r>
      <w:proofErr w:type="spellEnd"/>
      <w:r w:rsidRPr="00874F8F">
        <w:rPr>
          <w:color w:val="000000"/>
        </w:rPr>
        <w:t xml:space="preserve"> nom, </w:t>
      </w:r>
      <w:proofErr w:type="spellStart"/>
      <w:r w:rsidRPr="00874F8F">
        <w:rPr>
          <w:color w:val="000000"/>
        </w:rPr>
        <w:t>bảo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quản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giữ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gìn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 xml:space="preserve">;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thời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cũng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sóc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nuôi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dưỡng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H2. Tuy </w:t>
      </w:r>
      <w:proofErr w:type="spellStart"/>
      <w:r w:rsidRPr="00874F8F">
        <w:rPr>
          <w:color w:val="000000"/>
        </w:rPr>
        <w:t>nhiên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quản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lý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151B </w:t>
      </w:r>
      <w:proofErr w:type="spellStart"/>
      <w:r w:rsidRPr="00874F8F">
        <w:rPr>
          <w:color w:val="000000"/>
        </w:rPr>
        <w:t>đường</w:t>
      </w:r>
      <w:proofErr w:type="spellEnd"/>
      <w:r w:rsidRPr="00874F8F">
        <w:rPr>
          <w:color w:val="000000"/>
        </w:rPr>
        <w:t xml:space="preserve"> N, </w:t>
      </w:r>
      <w:proofErr w:type="spellStart"/>
      <w:r w:rsidRPr="00874F8F">
        <w:rPr>
          <w:color w:val="000000"/>
        </w:rPr>
        <w:t>quận</w:t>
      </w:r>
      <w:proofErr w:type="spellEnd"/>
      <w:r w:rsidRPr="00874F8F">
        <w:rPr>
          <w:color w:val="000000"/>
        </w:rPr>
        <w:t xml:space="preserve"> P,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kinh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doanh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phê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lợi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nhuận</w:t>
      </w:r>
      <w:proofErr w:type="spellEnd"/>
      <w:r w:rsidRPr="00874F8F">
        <w:rPr>
          <w:color w:val="000000"/>
        </w:rPr>
        <w:t xml:space="preserve"> (</w:t>
      </w:r>
      <w:proofErr w:type="spellStart"/>
      <w:r w:rsidRPr="00874F8F">
        <w:rPr>
          <w:color w:val="000000"/>
        </w:rPr>
        <w:t>Giấy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đăng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kinh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doanh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hộ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kinh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doanh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1657/HKD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31/7/2000). Trong </w:t>
      </w:r>
      <w:proofErr w:type="spellStart"/>
      <w:r w:rsidRPr="00874F8F">
        <w:rPr>
          <w:color w:val="000000"/>
        </w:rPr>
        <w:t>trường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hợp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này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lẽ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ra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phải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rõ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sức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khoản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sóc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nuôi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dưỡng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cụ</w:t>
      </w:r>
      <w:proofErr w:type="spellEnd"/>
      <w:r w:rsidRPr="00874F8F">
        <w:rPr>
          <w:color w:val="000000"/>
        </w:rPr>
        <w:t xml:space="preserve"> H2 </w:t>
      </w:r>
      <w:proofErr w:type="spellStart"/>
      <w:r w:rsidRPr="00874F8F">
        <w:rPr>
          <w:color w:val="000000"/>
        </w:rPr>
        <w:t>chết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rõ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từ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kinh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doanh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phê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từ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sức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phù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hợp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phúc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chưa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rõ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những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vấn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nói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nhưng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công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sức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bằng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120m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trong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tổng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698,33m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(</w:t>
      </w:r>
      <w:proofErr w:type="spellStart"/>
      <w:r w:rsidRPr="00874F8F">
        <w:rPr>
          <w:color w:val="000000"/>
        </w:rPr>
        <w:t>tương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một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như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</w:t>
      </w:r>
      <w:proofErr w:type="spellStart"/>
      <w:r w:rsidRPr="00874F8F">
        <w:rPr>
          <w:color w:val="000000"/>
        </w:rPr>
        <w:t>Túy</w:t>
      </w:r>
      <w:proofErr w:type="spellEnd"/>
      <w:r w:rsidRPr="00874F8F">
        <w:rPr>
          <w:color w:val="000000"/>
        </w:rPr>
        <w:t xml:space="preserve"> H)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sở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làm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ảnh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hưởng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đến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lợi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H1.</w:t>
      </w:r>
    </w:p>
    <w:p w14:paraId="0704A6EF" w14:textId="77777777" w:rsidR="00874F8F" w:rsidRPr="00874F8F" w:rsidRDefault="00874F8F" w:rsidP="00874F8F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[5] </w:t>
      </w:r>
      <w:proofErr w:type="spellStart"/>
      <w:r w:rsidRPr="00874F8F">
        <w:rPr>
          <w:color w:val="000000"/>
        </w:rPr>
        <w:t>Đối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giao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D: Theo </w:t>
      </w:r>
      <w:proofErr w:type="spellStart"/>
      <w:r w:rsidRPr="00874F8F">
        <w:rPr>
          <w:color w:val="000000"/>
        </w:rPr>
        <w:t>quy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> </w:t>
      </w:r>
      <w:bookmarkStart w:id="6" w:name="dc_120"/>
      <w:proofErr w:type="spellStart"/>
      <w:r w:rsidRPr="00874F8F">
        <w:rPr>
          <w:color w:val="000000"/>
        </w:rPr>
        <w:t>khoản</w:t>
      </w:r>
      <w:proofErr w:type="spellEnd"/>
      <w:r w:rsidRPr="00874F8F">
        <w:rPr>
          <w:color w:val="000000"/>
        </w:rPr>
        <w:t xml:space="preserve"> 3 </w:t>
      </w:r>
      <w:proofErr w:type="spellStart"/>
      <w:r w:rsidRPr="00874F8F">
        <w:rPr>
          <w:color w:val="000000"/>
        </w:rPr>
        <w:t>Điều</w:t>
      </w:r>
      <w:proofErr w:type="spellEnd"/>
      <w:r w:rsidRPr="00874F8F">
        <w:rPr>
          <w:color w:val="000000"/>
        </w:rPr>
        <w:t xml:space="preserve"> 186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2013</w:t>
      </w:r>
      <w:bookmarkEnd w:id="6"/>
      <w:r w:rsidRPr="00874F8F">
        <w:rPr>
          <w:color w:val="000000"/>
        </w:rPr>
        <w:t xml:space="preserve">: “Trường </w:t>
      </w:r>
      <w:proofErr w:type="spellStart"/>
      <w:r w:rsidRPr="00874F8F">
        <w:rPr>
          <w:color w:val="000000"/>
        </w:rPr>
        <w:t>hợp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sở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hữu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ở, </w:t>
      </w:r>
      <w:proofErr w:type="spellStart"/>
      <w:r w:rsidRPr="00874F8F">
        <w:rPr>
          <w:color w:val="000000"/>
        </w:rPr>
        <w:t>tài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gắn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nước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ngoài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hoặc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Việt Nam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cư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nước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ngoài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thuộc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tượng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mua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gắn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Việt Nam </w:t>
      </w:r>
      <w:proofErr w:type="spellStart"/>
      <w:r w:rsidRPr="00874F8F">
        <w:rPr>
          <w:color w:val="000000"/>
        </w:rPr>
        <w:t>quy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khoản</w:t>
      </w:r>
      <w:proofErr w:type="spellEnd"/>
      <w:r w:rsidRPr="00874F8F">
        <w:rPr>
          <w:color w:val="000000"/>
        </w:rPr>
        <w:t xml:space="preserve"> 1 </w:t>
      </w:r>
      <w:proofErr w:type="spellStart"/>
      <w:r w:rsidRPr="00874F8F">
        <w:rPr>
          <w:color w:val="000000"/>
        </w:rPr>
        <w:t>Điều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này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thì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Giấy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sở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hữu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gắn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nhưng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chuyển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nhượng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hoặc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tặng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...”. Theo </w:t>
      </w:r>
      <w:proofErr w:type="spellStart"/>
      <w:r w:rsidRPr="00874F8F">
        <w:rPr>
          <w:color w:val="000000"/>
        </w:rPr>
        <w:t>quy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> </w:t>
      </w:r>
      <w:bookmarkStart w:id="7" w:name="dc_121"/>
      <w:proofErr w:type="spellStart"/>
      <w:r w:rsidRPr="00874F8F">
        <w:rPr>
          <w:color w:val="000000"/>
        </w:rPr>
        <w:t>khoản</w:t>
      </w:r>
      <w:proofErr w:type="spellEnd"/>
      <w:r w:rsidRPr="00874F8F">
        <w:rPr>
          <w:color w:val="000000"/>
        </w:rPr>
        <w:t xml:space="preserve"> 4 </w:t>
      </w:r>
      <w:proofErr w:type="spellStart"/>
      <w:r w:rsidRPr="00874F8F">
        <w:rPr>
          <w:color w:val="000000"/>
        </w:rPr>
        <w:t>Điều</w:t>
      </w:r>
      <w:proofErr w:type="spellEnd"/>
      <w:r w:rsidRPr="00874F8F">
        <w:rPr>
          <w:color w:val="000000"/>
        </w:rPr>
        <w:t xml:space="preserve"> 186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2013</w:t>
      </w:r>
      <w:bookmarkEnd w:id="7"/>
      <w:r w:rsidRPr="00874F8F">
        <w:rPr>
          <w:color w:val="000000"/>
        </w:rPr>
        <w:t xml:space="preserve">: “Trường </w:t>
      </w:r>
      <w:proofErr w:type="spellStart"/>
      <w:r w:rsidRPr="00874F8F">
        <w:rPr>
          <w:color w:val="000000"/>
        </w:rPr>
        <w:t>hợp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trong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những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Việt Nam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cư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nước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ngoài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thuộc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tượng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mua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gắn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Việt Nam </w:t>
      </w:r>
      <w:proofErr w:type="spellStart"/>
      <w:r w:rsidRPr="00874F8F">
        <w:rPr>
          <w:color w:val="000000"/>
        </w:rPr>
        <w:t>còn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những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thuộc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chưa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phân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từng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thì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những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hoặc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ủy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nộp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quan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đăng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cập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sổ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chính</w:t>
      </w:r>
      <w:proofErr w:type="spellEnd"/>
      <w:r w:rsidRPr="00874F8F">
        <w:rPr>
          <w:color w:val="000000"/>
        </w:rPr>
        <w:t xml:space="preserve">. Sau </w:t>
      </w:r>
      <w:proofErr w:type="spellStart"/>
      <w:r w:rsidRPr="00874F8F">
        <w:rPr>
          <w:color w:val="000000"/>
        </w:rPr>
        <w:t>khi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giải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xong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phân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thì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Giấy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sở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hữu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gắn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thuộc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tượng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Giấy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sở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hữu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gắn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; </w:t>
      </w:r>
      <w:proofErr w:type="spellStart"/>
      <w:r w:rsidRPr="00874F8F">
        <w:rPr>
          <w:color w:val="000000"/>
        </w:rPr>
        <w:t>đối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Việt Nam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cư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nước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ngoài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thuộc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tượng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mua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gắn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liền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Việt Nam </w:t>
      </w:r>
      <w:proofErr w:type="spellStart"/>
      <w:r w:rsidRPr="00874F8F">
        <w:rPr>
          <w:color w:val="000000"/>
        </w:rPr>
        <w:t>thì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giải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khoản</w:t>
      </w:r>
      <w:proofErr w:type="spellEnd"/>
      <w:r w:rsidRPr="00874F8F">
        <w:rPr>
          <w:color w:val="000000"/>
        </w:rPr>
        <w:t xml:space="preserve"> 3 </w:t>
      </w:r>
      <w:proofErr w:type="spellStart"/>
      <w:r w:rsidRPr="00874F8F">
        <w:rPr>
          <w:color w:val="000000"/>
        </w:rPr>
        <w:t>Điều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này</w:t>
      </w:r>
      <w:proofErr w:type="spellEnd"/>
      <w:r w:rsidRPr="00874F8F">
        <w:rPr>
          <w:color w:val="000000"/>
        </w:rPr>
        <w:t xml:space="preserve">”. Như </w:t>
      </w:r>
      <w:proofErr w:type="spellStart"/>
      <w:r w:rsidRPr="00874F8F">
        <w:rPr>
          <w:color w:val="000000"/>
        </w:rPr>
        <w:t>vậy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nếu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Giấy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nhưng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chuyển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nhượng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hoặc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tặng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.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phúc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cứ</w:t>
      </w:r>
      <w:proofErr w:type="spellEnd"/>
      <w:r w:rsidRPr="00874F8F">
        <w:rPr>
          <w:color w:val="000000"/>
        </w:rPr>
        <w:t> </w:t>
      </w:r>
      <w:bookmarkStart w:id="8" w:name="dc_122"/>
      <w:proofErr w:type="spellStart"/>
      <w:r w:rsidRPr="00874F8F">
        <w:rPr>
          <w:color w:val="000000"/>
        </w:rPr>
        <w:t>Điều</w:t>
      </w:r>
      <w:proofErr w:type="spellEnd"/>
      <w:r w:rsidRPr="00874F8F">
        <w:rPr>
          <w:color w:val="000000"/>
        </w:rPr>
        <w:t xml:space="preserve"> 186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đai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2013</w:t>
      </w:r>
      <w:bookmarkEnd w:id="8"/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giấy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giao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toàn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bộ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bao </w:t>
      </w:r>
      <w:proofErr w:type="spellStart"/>
      <w:r w:rsidRPr="00874F8F">
        <w:rPr>
          <w:color w:val="000000"/>
        </w:rPr>
        <w:t>gồm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tích</w:t>
      </w:r>
      <w:proofErr w:type="spellEnd"/>
      <w:r w:rsidRPr="00874F8F">
        <w:rPr>
          <w:color w:val="000000"/>
        </w:rPr>
        <w:t xml:space="preserve"> 485,33m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D </w:t>
      </w:r>
      <w:proofErr w:type="spellStart"/>
      <w:r w:rsidRPr="00874F8F">
        <w:rPr>
          <w:color w:val="000000"/>
        </w:rPr>
        <w:t>thanh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toán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giá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xây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dựng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tiền</w:t>
      </w:r>
      <w:proofErr w:type="spellEnd"/>
      <w:r w:rsidRPr="00874F8F">
        <w:rPr>
          <w:color w:val="000000"/>
        </w:rPr>
        <w:t xml:space="preserve"> 15.822.058.210 </w:t>
      </w:r>
      <w:proofErr w:type="spellStart"/>
      <w:r w:rsidRPr="00874F8F">
        <w:rPr>
          <w:color w:val="000000"/>
        </w:rPr>
        <w:t>đồng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đúng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. </w:t>
      </w:r>
      <w:proofErr w:type="spellStart"/>
      <w:r w:rsidRPr="00874F8F">
        <w:rPr>
          <w:color w:val="000000"/>
        </w:rPr>
        <w:t>Mặt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khác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điểm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xét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phúc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2014 </w:t>
      </w:r>
      <w:proofErr w:type="spellStart"/>
      <w:r w:rsidRPr="00874F8F">
        <w:rPr>
          <w:color w:val="000000"/>
        </w:rPr>
        <w:t>đã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lực</w:t>
      </w:r>
      <w:proofErr w:type="spellEnd"/>
      <w:r w:rsidRPr="00874F8F">
        <w:rPr>
          <w:color w:val="000000"/>
        </w:rPr>
        <w:t>. Theo </w:t>
      </w:r>
      <w:bookmarkStart w:id="9" w:name="dc_123"/>
      <w:proofErr w:type="spellStart"/>
      <w:r w:rsidRPr="00874F8F">
        <w:rPr>
          <w:color w:val="000000"/>
        </w:rPr>
        <w:t>khoản</w:t>
      </w:r>
      <w:proofErr w:type="spellEnd"/>
      <w:r w:rsidRPr="00874F8F">
        <w:rPr>
          <w:color w:val="000000"/>
        </w:rPr>
        <w:t xml:space="preserve"> 1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điểm</w:t>
      </w:r>
      <w:proofErr w:type="spellEnd"/>
      <w:r w:rsidRPr="00874F8F">
        <w:rPr>
          <w:color w:val="000000"/>
        </w:rPr>
        <w:t xml:space="preserve"> b </w:t>
      </w:r>
      <w:proofErr w:type="spellStart"/>
      <w:r w:rsidRPr="00874F8F">
        <w:rPr>
          <w:color w:val="000000"/>
        </w:rPr>
        <w:t>khoản</w:t>
      </w:r>
      <w:proofErr w:type="spellEnd"/>
      <w:r w:rsidRPr="00874F8F">
        <w:rPr>
          <w:color w:val="000000"/>
        </w:rPr>
        <w:t xml:space="preserve"> 2 </w:t>
      </w:r>
      <w:proofErr w:type="spellStart"/>
      <w:r w:rsidRPr="00874F8F">
        <w:rPr>
          <w:color w:val="000000"/>
        </w:rPr>
        <w:t>Điều</w:t>
      </w:r>
      <w:proofErr w:type="spellEnd"/>
      <w:r w:rsidRPr="00874F8F">
        <w:rPr>
          <w:color w:val="000000"/>
        </w:rPr>
        <w:t xml:space="preserve"> 8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năm</w:t>
      </w:r>
      <w:proofErr w:type="spellEnd"/>
      <w:r w:rsidRPr="00874F8F">
        <w:rPr>
          <w:color w:val="000000"/>
        </w:rPr>
        <w:t xml:space="preserve"> 2014</w:t>
      </w:r>
      <w:bookmarkEnd w:id="9"/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thì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đủ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điều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ở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Việt Nam. Do </w:t>
      </w:r>
      <w:proofErr w:type="spellStart"/>
      <w:r w:rsidRPr="00874F8F">
        <w:rPr>
          <w:color w:val="000000"/>
        </w:rPr>
        <w:t>pháp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thay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đổi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phúc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sửa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giao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toàn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bộ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thừa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kế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H1 </w:t>
      </w:r>
      <w:proofErr w:type="spellStart"/>
      <w:r w:rsidRPr="00874F8F">
        <w:rPr>
          <w:color w:val="000000"/>
        </w:rPr>
        <w:t>mới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đúng</w:t>
      </w:r>
      <w:proofErr w:type="spellEnd"/>
      <w:r w:rsidRPr="00874F8F">
        <w:rPr>
          <w:color w:val="000000"/>
        </w:rPr>
        <w:t>.</w:t>
      </w:r>
    </w:p>
    <w:p w14:paraId="5884C9E8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lastRenderedPageBreak/>
        <w:t xml:space="preserve">[6] </w:t>
      </w:r>
      <w:proofErr w:type="spellStart"/>
      <w:r w:rsidRPr="00874F8F">
        <w:rPr>
          <w:color w:val="000000"/>
        </w:rPr>
        <w:t>Vì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vậy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cần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nghị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Viện </w:t>
      </w:r>
      <w:proofErr w:type="spellStart"/>
      <w:r w:rsidRPr="00874F8F">
        <w:rPr>
          <w:color w:val="000000"/>
        </w:rPr>
        <w:t>trưởng</w:t>
      </w:r>
      <w:proofErr w:type="spellEnd"/>
      <w:r w:rsidRPr="00874F8F">
        <w:rPr>
          <w:color w:val="000000"/>
        </w:rPr>
        <w:t xml:space="preserve"> Viện </w:t>
      </w:r>
      <w:proofErr w:type="spellStart"/>
      <w:r w:rsidRPr="00874F8F">
        <w:rPr>
          <w:color w:val="000000"/>
        </w:rPr>
        <w:t>kiểm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sát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cao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hủy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một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phúc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một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nêu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công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sức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đóng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góp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nuôi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dưỡng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trông</w:t>
      </w:r>
      <w:proofErr w:type="spellEnd"/>
      <w:r w:rsidRPr="00874F8F">
        <w:rPr>
          <w:color w:val="000000"/>
        </w:rPr>
        <w:t xml:space="preserve"> nom, </w:t>
      </w:r>
      <w:proofErr w:type="spellStart"/>
      <w:r w:rsidRPr="00874F8F">
        <w:rPr>
          <w:color w:val="000000"/>
        </w:rPr>
        <w:t>bảo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giao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để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xét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lại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đúng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>.</w:t>
      </w:r>
    </w:p>
    <w:p w14:paraId="7942B420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Vì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các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lẽ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trên</w:t>
      </w:r>
      <w:proofErr w:type="spellEnd"/>
      <w:r w:rsidRPr="00874F8F">
        <w:rPr>
          <w:color w:val="000000"/>
        </w:rPr>
        <w:t>,</w:t>
      </w:r>
    </w:p>
    <w:p w14:paraId="0F053094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874F8F">
        <w:rPr>
          <w:b/>
          <w:bCs/>
          <w:color w:val="000000"/>
        </w:rPr>
        <w:t>QUYẾT ĐỊNH:</w:t>
      </w:r>
    </w:p>
    <w:p w14:paraId="55256878" w14:textId="77777777" w:rsidR="00874F8F" w:rsidRPr="00874F8F" w:rsidRDefault="00874F8F" w:rsidP="00874F8F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874F8F">
        <w:rPr>
          <w:color w:val="000000"/>
        </w:rPr>
        <w:t>Căn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cứ</w:t>
      </w:r>
      <w:proofErr w:type="spellEnd"/>
      <w:r w:rsidRPr="00874F8F">
        <w:rPr>
          <w:color w:val="000000"/>
        </w:rPr>
        <w:t> </w:t>
      </w:r>
      <w:bookmarkStart w:id="10" w:name="dc_124"/>
      <w:proofErr w:type="spellStart"/>
      <w:r w:rsidRPr="00874F8F">
        <w:rPr>
          <w:color w:val="000000"/>
        </w:rPr>
        <w:t>khoản</w:t>
      </w:r>
      <w:proofErr w:type="spellEnd"/>
      <w:r w:rsidRPr="00874F8F">
        <w:rPr>
          <w:color w:val="000000"/>
        </w:rPr>
        <w:t xml:space="preserve"> 2 </w:t>
      </w:r>
      <w:proofErr w:type="spellStart"/>
      <w:r w:rsidRPr="00874F8F">
        <w:rPr>
          <w:color w:val="000000"/>
        </w:rPr>
        <w:t>Điều</w:t>
      </w:r>
      <w:proofErr w:type="spellEnd"/>
      <w:r w:rsidRPr="00874F8F">
        <w:rPr>
          <w:color w:val="000000"/>
        </w:rPr>
        <w:t xml:space="preserve"> 337, </w:t>
      </w:r>
      <w:proofErr w:type="spellStart"/>
      <w:r w:rsidRPr="00874F8F">
        <w:rPr>
          <w:color w:val="000000"/>
        </w:rPr>
        <w:t>khoản</w:t>
      </w:r>
      <w:proofErr w:type="spellEnd"/>
      <w:r w:rsidRPr="00874F8F">
        <w:rPr>
          <w:color w:val="000000"/>
        </w:rPr>
        <w:t xml:space="preserve"> 3 </w:t>
      </w:r>
      <w:proofErr w:type="spellStart"/>
      <w:r w:rsidRPr="00874F8F">
        <w:rPr>
          <w:color w:val="000000"/>
        </w:rPr>
        <w:t>Điều</w:t>
      </w:r>
      <w:proofErr w:type="spellEnd"/>
      <w:r w:rsidRPr="00874F8F">
        <w:rPr>
          <w:color w:val="000000"/>
        </w:rPr>
        <w:t xml:space="preserve"> 343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Điều</w:t>
      </w:r>
      <w:proofErr w:type="spellEnd"/>
      <w:r w:rsidRPr="00874F8F">
        <w:rPr>
          <w:color w:val="000000"/>
        </w:rPr>
        <w:t xml:space="preserve"> 345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Bộ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tụng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bookmarkEnd w:id="10"/>
      <w:proofErr w:type="spellEnd"/>
      <w:r w:rsidRPr="00874F8F">
        <w:rPr>
          <w:color w:val="000000"/>
        </w:rPr>
        <w:t>;</w:t>
      </w:r>
    </w:p>
    <w:p w14:paraId="1725A11B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1. </w:t>
      </w:r>
      <w:proofErr w:type="spellStart"/>
      <w:r w:rsidRPr="00874F8F">
        <w:rPr>
          <w:color w:val="000000"/>
        </w:rPr>
        <w:t>Chấp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Quyết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nghị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giám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đốc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06/QĐKNGĐT-VKS-DS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18/10/2018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Viện </w:t>
      </w:r>
      <w:proofErr w:type="spellStart"/>
      <w:r w:rsidRPr="00874F8F">
        <w:rPr>
          <w:color w:val="000000"/>
        </w:rPr>
        <w:t>trưởng</w:t>
      </w:r>
      <w:proofErr w:type="spellEnd"/>
      <w:r w:rsidRPr="00874F8F">
        <w:rPr>
          <w:color w:val="000000"/>
        </w:rPr>
        <w:t xml:space="preserve"> Viện </w:t>
      </w:r>
      <w:proofErr w:type="spellStart"/>
      <w:r w:rsidRPr="00874F8F">
        <w:rPr>
          <w:color w:val="000000"/>
        </w:rPr>
        <w:t>kiểm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sát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cao</w:t>
      </w:r>
      <w:proofErr w:type="spellEnd"/>
      <w:r w:rsidRPr="00874F8F">
        <w:rPr>
          <w:color w:val="000000"/>
        </w:rPr>
        <w:t>.</w:t>
      </w:r>
    </w:p>
    <w:p w14:paraId="19A256A9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2. </w:t>
      </w:r>
      <w:proofErr w:type="spellStart"/>
      <w:r w:rsidRPr="00874F8F">
        <w:rPr>
          <w:color w:val="000000"/>
        </w:rPr>
        <w:t>Hủy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một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phúc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71/2016/DS-PT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21/4/2016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cấp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cao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tại</w:t>
      </w:r>
      <w:proofErr w:type="spellEnd"/>
      <w:r w:rsidRPr="00874F8F">
        <w:rPr>
          <w:color w:val="000000"/>
        </w:rPr>
        <w:t xml:space="preserve">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hủy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một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phần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sự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số</w:t>
      </w:r>
      <w:proofErr w:type="spellEnd"/>
      <w:r w:rsidRPr="00874F8F">
        <w:rPr>
          <w:color w:val="000000"/>
        </w:rPr>
        <w:t xml:space="preserve"> 409/2015/DS-ST </w:t>
      </w:r>
      <w:proofErr w:type="spellStart"/>
      <w:r w:rsidRPr="00874F8F">
        <w:rPr>
          <w:color w:val="000000"/>
        </w:rPr>
        <w:t>ngày</w:t>
      </w:r>
      <w:proofErr w:type="spellEnd"/>
      <w:r w:rsidRPr="00874F8F">
        <w:rPr>
          <w:color w:val="000000"/>
        </w:rPr>
        <w:t xml:space="preserve"> 05/5/2015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 </w:t>
      </w:r>
      <w:proofErr w:type="spellStart"/>
      <w:r w:rsidRPr="00874F8F">
        <w:rPr>
          <w:color w:val="000000"/>
        </w:rPr>
        <w:t>giữa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nguyên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Nguyễn </w:t>
      </w:r>
      <w:proofErr w:type="spellStart"/>
      <w:r w:rsidRPr="00874F8F">
        <w:rPr>
          <w:color w:val="000000"/>
        </w:rPr>
        <w:t>Túy</w:t>
      </w:r>
      <w:proofErr w:type="spellEnd"/>
      <w:r w:rsidRPr="00874F8F">
        <w:rPr>
          <w:color w:val="000000"/>
        </w:rPr>
        <w:t xml:space="preserve"> H </w:t>
      </w:r>
      <w:proofErr w:type="spellStart"/>
      <w:r w:rsidRPr="00874F8F">
        <w:rPr>
          <w:color w:val="000000"/>
        </w:rPr>
        <w:t>với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bị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những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người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có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quyền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lợi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nghĩa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vụ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liên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quan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về</w:t>
      </w:r>
      <w:proofErr w:type="spellEnd"/>
      <w:r w:rsidRPr="00874F8F">
        <w:rPr>
          <w:color w:val="000000"/>
        </w:rPr>
        <w:t xml:space="preserve"> chia </w:t>
      </w:r>
      <w:proofErr w:type="spellStart"/>
      <w:r w:rsidRPr="00874F8F">
        <w:rPr>
          <w:color w:val="000000"/>
        </w:rPr>
        <w:t>công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sức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đóng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góp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bảo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giữ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gìn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khối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tài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sản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tương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ứng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bằng</w:t>
      </w:r>
      <w:proofErr w:type="spellEnd"/>
      <w:r w:rsidRPr="00874F8F">
        <w:rPr>
          <w:color w:val="000000"/>
        </w:rPr>
        <w:t xml:space="preserve"> 120m</w:t>
      </w:r>
      <w:r w:rsidRPr="00874F8F">
        <w:rPr>
          <w:color w:val="000000"/>
          <w:vertAlign w:val="superscript"/>
        </w:rPr>
        <w:t>2</w:t>
      </w:r>
      <w:r w:rsidRPr="00874F8F">
        <w:rPr>
          <w:color w:val="000000"/>
        </w:rPr>
        <w:t> </w:t>
      </w:r>
      <w:proofErr w:type="spellStart"/>
      <w:r w:rsidRPr="00874F8F">
        <w:rPr>
          <w:color w:val="000000"/>
        </w:rPr>
        <w:t>đất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 </w:t>
      </w:r>
      <w:proofErr w:type="spellStart"/>
      <w:r w:rsidRPr="00874F8F">
        <w:rPr>
          <w:color w:val="000000"/>
        </w:rPr>
        <w:t>và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việc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ông</w:t>
      </w:r>
      <w:proofErr w:type="spellEnd"/>
      <w:r w:rsidRPr="00874F8F">
        <w:rPr>
          <w:color w:val="000000"/>
        </w:rPr>
        <w:t xml:space="preserve"> Nguyễn Quang D </w:t>
      </w:r>
      <w:proofErr w:type="spellStart"/>
      <w:r w:rsidRPr="00874F8F">
        <w:rPr>
          <w:color w:val="000000"/>
        </w:rPr>
        <w:t>được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nhận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toàn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bộ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hiện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vật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bà</w:t>
      </w:r>
      <w:proofErr w:type="spellEnd"/>
      <w:r w:rsidRPr="00874F8F">
        <w:rPr>
          <w:color w:val="000000"/>
        </w:rPr>
        <w:t xml:space="preserve"> Lý Lan H1.</w:t>
      </w:r>
    </w:p>
    <w:p w14:paraId="03E360AC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 xml:space="preserve">3. Giao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vụ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cho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Tòa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án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nhân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dân</w:t>
      </w:r>
      <w:proofErr w:type="spellEnd"/>
      <w:r w:rsidRPr="00874F8F">
        <w:rPr>
          <w:color w:val="000000"/>
        </w:rPr>
        <w:t xml:space="preserve"> Thành </w:t>
      </w:r>
      <w:proofErr w:type="spellStart"/>
      <w:r w:rsidRPr="00874F8F">
        <w:rPr>
          <w:color w:val="000000"/>
        </w:rPr>
        <w:t>phố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Hồ</w:t>
      </w:r>
      <w:proofErr w:type="spellEnd"/>
      <w:r w:rsidRPr="00874F8F">
        <w:rPr>
          <w:color w:val="000000"/>
        </w:rPr>
        <w:t xml:space="preserve"> Chí Minh </w:t>
      </w:r>
      <w:proofErr w:type="spellStart"/>
      <w:r w:rsidRPr="00874F8F">
        <w:rPr>
          <w:color w:val="000000"/>
        </w:rPr>
        <w:t>xét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xử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lại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theo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thủ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tục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sơ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thẩm</w:t>
      </w:r>
      <w:proofErr w:type="spellEnd"/>
      <w:r w:rsidRPr="00874F8F">
        <w:rPr>
          <w:color w:val="000000"/>
        </w:rPr>
        <w:t xml:space="preserve">, </w:t>
      </w:r>
      <w:proofErr w:type="spellStart"/>
      <w:r w:rsidRPr="00874F8F">
        <w:rPr>
          <w:color w:val="000000"/>
        </w:rPr>
        <w:t>đúng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quy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định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của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pháp</w:t>
      </w:r>
      <w:proofErr w:type="spellEnd"/>
      <w:r w:rsidRPr="00874F8F">
        <w:rPr>
          <w:color w:val="000000"/>
        </w:rPr>
        <w:t xml:space="preserve"> </w:t>
      </w:r>
      <w:proofErr w:type="spellStart"/>
      <w:r w:rsidRPr="00874F8F">
        <w:rPr>
          <w:color w:val="000000"/>
        </w:rPr>
        <w:t>luật</w:t>
      </w:r>
      <w:proofErr w:type="spellEnd"/>
      <w:r w:rsidRPr="00874F8F">
        <w:rPr>
          <w:color w:val="000000"/>
        </w:rPr>
        <w:t>.</w:t>
      </w:r>
    </w:p>
    <w:p w14:paraId="450060B4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874F8F">
        <w:rPr>
          <w:b/>
          <w:bCs/>
          <w:color w:val="000000"/>
        </w:rPr>
        <w:t>NỘI DUNG ÁN LỆ:</w:t>
      </w:r>
    </w:p>
    <w:p w14:paraId="3A8AB866" w14:textId="77777777" w:rsidR="00874F8F" w:rsidRPr="00874F8F" w:rsidRDefault="00874F8F" w:rsidP="00874F8F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874F8F">
        <w:rPr>
          <w:i/>
          <w:iCs/>
          <w:color w:val="000000"/>
        </w:rPr>
        <w:t xml:space="preserve">“[5] ... Như </w:t>
      </w:r>
      <w:proofErr w:type="spellStart"/>
      <w:r w:rsidRPr="00874F8F">
        <w:rPr>
          <w:i/>
          <w:iCs/>
          <w:color w:val="000000"/>
        </w:rPr>
        <w:t>vậy</w:t>
      </w:r>
      <w:proofErr w:type="spellEnd"/>
      <w:r w:rsidRPr="00874F8F">
        <w:rPr>
          <w:i/>
          <w:iCs/>
          <w:color w:val="000000"/>
        </w:rPr>
        <w:t xml:space="preserve">, </w:t>
      </w:r>
      <w:proofErr w:type="spellStart"/>
      <w:r w:rsidRPr="00874F8F">
        <w:rPr>
          <w:i/>
          <w:iCs/>
          <w:color w:val="000000"/>
        </w:rPr>
        <w:t>nếu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bà</w:t>
      </w:r>
      <w:proofErr w:type="spellEnd"/>
      <w:r w:rsidRPr="00874F8F">
        <w:rPr>
          <w:i/>
          <w:iCs/>
          <w:color w:val="000000"/>
        </w:rPr>
        <w:t xml:space="preserve"> H1 </w:t>
      </w:r>
      <w:proofErr w:type="spellStart"/>
      <w:r w:rsidRPr="00874F8F">
        <w:rPr>
          <w:i/>
          <w:iCs/>
          <w:color w:val="000000"/>
        </w:rPr>
        <w:t>không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được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quyền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cấp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Giấy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chứng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nhận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quyền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sử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dụng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đất</w:t>
      </w:r>
      <w:proofErr w:type="spellEnd"/>
      <w:r w:rsidRPr="00874F8F">
        <w:rPr>
          <w:i/>
          <w:iCs/>
          <w:color w:val="000000"/>
        </w:rPr>
        <w:t xml:space="preserve">, </w:t>
      </w:r>
      <w:proofErr w:type="spellStart"/>
      <w:r w:rsidRPr="00874F8F">
        <w:rPr>
          <w:i/>
          <w:iCs/>
          <w:color w:val="000000"/>
        </w:rPr>
        <w:t>nhưng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được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quyền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chuyển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nhượng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hoặc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được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tặng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cho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quyền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sử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dụng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đất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thừa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kế</w:t>
      </w:r>
      <w:proofErr w:type="spellEnd"/>
      <w:r w:rsidRPr="00874F8F">
        <w:rPr>
          <w:i/>
          <w:iCs/>
          <w:color w:val="000000"/>
        </w:rPr>
        <w:t xml:space="preserve">. </w:t>
      </w:r>
      <w:proofErr w:type="spellStart"/>
      <w:r w:rsidRPr="00874F8F">
        <w:rPr>
          <w:i/>
          <w:iCs/>
          <w:color w:val="000000"/>
        </w:rPr>
        <w:t>Tòa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án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cấp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sơ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thẩm</w:t>
      </w:r>
      <w:proofErr w:type="spellEnd"/>
      <w:r w:rsidRPr="00874F8F">
        <w:rPr>
          <w:i/>
          <w:iCs/>
          <w:color w:val="000000"/>
        </w:rPr>
        <w:t xml:space="preserve">, </w:t>
      </w:r>
      <w:proofErr w:type="spellStart"/>
      <w:r w:rsidRPr="00874F8F">
        <w:rPr>
          <w:i/>
          <w:iCs/>
          <w:color w:val="000000"/>
        </w:rPr>
        <w:t>Tòa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án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cấp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phúc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thẩm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căn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cứ</w:t>
      </w:r>
      <w:proofErr w:type="spellEnd"/>
      <w:r w:rsidRPr="00874F8F">
        <w:rPr>
          <w:i/>
          <w:iCs/>
          <w:color w:val="000000"/>
        </w:rPr>
        <w:t> </w:t>
      </w:r>
      <w:bookmarkStart w:id="11" w:name="dc_125"/>
      <w:proofErr w:type="spellStart"/>
      <w:r w:rsidRPr="00874F8F">
        <w:rPr>
          <w:i/>
          <w:iCs/>
          <w:color w:val="000000"/>
        </w:rPr>
        <w:t>Điều</w:t>
      </w:r>
      <w:proofErr w:type="spellEnd"/>
      <w:r w:rsidRPr="00874F8F">
        <w:rPr>
          <w:i/>
          <w:iCs/>
          <w:color w:val="000000"/>
        </w:rPr>
        <w:t xml:space="preserve"> 186 </w:t>
      </w:r>
      <w:proofErr w:type="spellStart"/>
      <w:r w:rsidRPr="00874F8F">
        <w:rPr>
          <w:i/>
          <w:iCs/>
          <w:color w:val="000000"/>
        </w:rPr>
        <w:t>Luật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Đất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đai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năm</w:t>
      </w:r>
      <w:proofErr w:type="spellEnd"/>
      <w:r w:rsidRPr="00874F8F">
        <w:rPr>
          <w:i/>
          <w:iCs/>
          <w:color w:val="000000"/>
        </w:rPr>
        <w:t xml:space="preserve"> 2013</w:t>
      </w:r>
      <w:bookmarkEnd w:id="11"/>
      <w:r w:rsidRPr="00874F8F">
        <w:rPr>
          <w:i/>
          <w:iCs/>
          <w:color w:val="000000"/>
        </w:rPr>
        <w:t> </w:t>
      </w:r>
      <w:proofErr w:type="spellStart"/>
      <w:r w:rsidRPr="00874F8F">
        <w:rPr>
          <w:i/>
          <w:iCs/>
          <w:color w:val="000000"/>
        </w:rPr>
        <w:t>để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xác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định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bà</w:t>
      </w:r>
      <w:proofErr w:type="spellEnd"/>
      <w:r w:rsidRPr="00874F8F">
        <w:rPr>
          <w:i/>
          <w:iCs/>
          <w:color w:val="000000"/>
        </w:rPr>
        <w:t xml:space="preserve"> H1 </w:t>
      </w:r>
      <w:proofErr w:type="spellStart"/>
      <w:r w:rsidRPr="00874F8F">
        <w:rPr>
          <w:i/>
          <w:iCs/>
          <w:color w:val="000000"/>
        </w:rPr>
        <w:t>không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được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cấp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giấy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chứng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nhận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quyền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sử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dụng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đất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và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giao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toàn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bộ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hiện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vật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đối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với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phần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thừa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kế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của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bà</w:t>
      </w:r>
      <w:proofErr w:type="spellEnd"/>
      <w:r w:rsidRPr="00874F8F">
        <w:rPr>
          <w:i/>
          <w:iCs/>
          <w:color w:val="000000"/>
        </w:rPr>
        <w:t xml:space="preserve"> H1 bao </w:t>
      </w:r>
      <w:proofErr w:type="spellStart"/>
      <w:r w:rsidRPr="00874F8F">
        <w:rPr>
          <w:i/>
          <w:iCs/>
          <w:color w:val="000000"/>
        </w:rPr>
        <w:t>gồm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nhà</w:t>
      </w:r>
      <w:proofErr w:type="spellEnd"/>
      <w:r w:rsidRPr="00874F8F">
        <w:rPr>
          <w:i/>
          <w:iCs/>
          <w:color w:val="000000"/>
        </w:rPr>
        <w:t xml:space="preserve">, </w:t>
      </w:r>
      <w:proofErr w:type="spellStart"/>
      <w:r w:rsidRPr="00874F8F">
        <w:rPr>
          <w:i/>
          <w:iCs/>
          <w:color w:val="000000"/>
        </w:rPr>
        <w:t>đất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trên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diện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tích</w:t>
      </w:r>
      <w:proofErr w:type="spellEnd"/>
      <w:r w:rsidRPr="00874F8F">
        <w:rPr>
          <w:i/>
          <w:iCs/>
          <w:color w:val="000000"/>
        </w:rPr>
        <w:t xml:space="preserve"> 485,33m</w:t>
      </w:r>
      <w:r w:rsidRPr="00874F8F">
        <w:rPr>
          <w:i/>
          <w:iCs/>
          <w:color w:val="000000"/>
          <w:vertAlign w:val="superscript"/>
        </w:rPr>
        <w:t>2</w:t>
      </w:r>
      <w:r w:rsidRPr="00874F8F">
        <w:rPr>
          <w:i/>
          <w:iCs/>
          <w:color w:val="000000"/>
        </w:rPr>
        <w:t> </w:t>
      </w:r>
      <w:proofErr w:type="spellStart"/>
      <w:r w:rsidRPr="00874F8F">
        <w:rPr>
          <w:i/>
          <w:iCs/>
          <w:color w:val="000000"/>
        </w:rPr>
        <w:t>cho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ông</w:t>
      </w:r>
      <w:proofErr w:type="spellEnd"/>
      <w:r w:rsidRPr="00874F8F">
        <w:rPr>
          <w:i/>
          <w:iCs/>
          <w:color w:val="000000"/>
        </w:rPr>
        <w:t xml:space="preserve"> D </w:t>
      </w:r>
      <w:proofErr w:type="spellStart"/>
      <w:r w:rsidRPr="00874F8F">
        <w:rPr>
          <w:i/>
          <w:iCs/>
          <w:color w:val="000000"/>
        </w:rPr>
        <w:t>và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ông</w:t>
      </w:r>
      <w:proofErr w:type="spellEnd"/>
      <w:r w:rsidRPr="00874F8F">
        <w:rPr>
          <w:i/>
          <w:iCs/>
          <w:color w:val="000000"/>
        </w:rPr>
        <w:t xml:space="preserve"> D </w:t>
      </w:r>
      <w:proofErr w:type="spellStart"/>
      <w:r w:rsidRPr="00874F8F">
        <w:rPr>
          <w:i/>
          <w:iCs/>
          <w:color w:val="000000"/>
        </w:rPr>
        <w:t>thanh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toán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cho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bà</w:t>
      </w:r>
      <w:proofErr w:type="spellEnd"/>
      <w:r w:rsidRPr="00874F8F">
        <w:rPr>
          <w:i/>
          <w:iCs/>
          <w:color w:val="000000"/>
        </w:rPr>
        <w:t xml:space="preserve"> H1 </w:t>
      </w:r>
      <w:proofErr w:type="spellStart"/>
      <w:r w:rsidRPr="00874F8F">
        <w:rPr>
          <w:i/>
          <w:iCs/>
          <w:color w:val="000000"/>
        </w:rPr>
        <w:t>giá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trị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quyền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sử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dụng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đất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và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giá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trị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xây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dựng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nhà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với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số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tiền</w:t>
      </w:r>
      <w:proofErr w:type="spellEnd"/>
      <w:r w:rsidRPr="00874F8F">
        <w:rPr>
          <w:i/>
          <w:iCs/>
          <w:color w:val="000000"/>
        </w:rPr>
        <w:t xml:space="preserve"> 15.822.058.210 </w:t>
      </w:r>
      <w:proofErr w:type="spellStart"/>
      <w:r w:rsidRPr="00874F8F">
        <w:rPr>
          <w:i/>
          <w:iCs/>
          <w:color w:val="000000"/>
        </w:rPr>
        <w:t>đồng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là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không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đúng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quy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định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của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pháp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luật</w:t>
      </w:r>
      <w:proofErr w:type="spellEnd"/>
      <w:r w:rsidRPr="00874F8F">
        <w:rPr>
          <w:i/>
          <w:iCs/>
          <w:color w:val="000000"/>
        </w:rPr>
        <w:t xml:space="preserve">. </w:t>
      </w:r>
      <w:proofErr w:type="spellStart"/>
      <w:r w:rsidRPr="00874F8F">
        <w:rPr>
          <w:i/>
          <w:iCs/>
          <w:color w:val="000000"/>
        </w:rPr>
        <w:t>Mặt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khác</w:t>
      </w:r>
      <w:proofErr w:type="spellEnd"/>
      <w:r w:rsidRPr="00874F8F">
        <w:rPr>
          <w:i/>
          <w:iCs/>
          <w:color w:val="000000"/>
        </w:rPr>
        <w:t xml:space="preserve">, </w:t>
      </w:r>
      <w:proofErr w:type="spellStart"/>
      <w:r w:rsidRPr="00874F8F">
        <w:rPr>
          <w:i/>
          <w:iCs/>
          <w:color w:val="000000"/>
        </w:rPr>
        <w:t>tại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thời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điểm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xét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xử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phúc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thẩm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Luật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Nhà</w:t>
      </w:r>
      <w:proofErr w:type="spellEnd"/>
      <w:r w:rsidRPr="00874F8F">
        <w:rPr>
          <w:i/>
          <w:iCs/>
          <w:color w:val="000000"/>
        </w:rPr>
        <w:t xml:space="preserve"> ở </w:t>
      </w:r>
      <w:proofErr w:type="spellStart"/>
      <w:r w:rsidRPr="00874F8F">
        <w:rPr>
          <w:i/>
          <w:iCs/>
          <w:color w:val="000000"/>
        </w:rPr>
        <w:t>năm</w:t>
      </w:r>
      <w:proofErr w:type="spellEnd"/>
      <w:r w:rsidRPr="00874F8F">
        <w:rPr>
          <w:i/>
          <w:iCs/>
          <w:color w:val="000000"/>
        </w:rPr>
        <w:t xml:space="preserve"> 2014 </w:t>
      </w:r>
      <w:proofErr w:type="spellStart"/>
      <w:r w:rsidRPr="00874F8F">
        <w:rPr>
          <w:i/>
          <w:iCs/>
          <w:color w:val="000000"/>
        </w:rPr>
        <w:t>đã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có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hiệu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lực</w:t>
      </w:r>
      <w:proofErr w:type="spellEnd"/>
      <w:r w:rsidRPr="00874F8F">
        <w:rPr>
          <w:i/>
          <w:iCs/>
          <w:color w:val="000000"/>
        </w:rPr>
        <w:t>. Theo </w:t>
      </w:r>
      <w:bookmarkStart w:id="12" w:name="dc_126"/>
      <w:proofErr w:type="spellStart"/>
      <w:r w:rsidRPr="00874F8F">
        <w:rPr>
          <w:i/>
          <w:iCs/>
          <w:color w:val="000000"/>
        </w:rPr>
        <w:t>khoản</w:t>
      </w:r>
      <w:proofErr w:type="spellEnd"/>
      <w:r w:rsidRPr="00874F8F">
        <w:rPr>
          <w:i/>
          <w:iCs/>
          <w:color w:val="000000"/>
        </w:rPr>
        <w:t xml:space="preserve"> 1 </w:t>
      </w:r>
      <w:proofErr w:type="spellStart"/>
      <w:r w:rsidRPr="00874F8F">
        <w:rPr>
          <w:i/>
          <w:iCs/>
          <w:color w:val="000000"/>
        </w:rPr>
        <w:t>và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điểm</w:t>
      </w:r>
      <w:proofErr w:type="spellEnd"/>
      <w:r w:rsidRPr="00874F8F">
        <w:rPr>
          <w:i/>
          <w:iCs/>
          <w:color w:val="000000"/>
        </w:rPr>
        <w:t xml:space="preserve"> b </w:t>
      </w:r>
      <w:proofErr w:type="spellStart"/>
      <w:r w:rsidRPr="00874F8F">
        <w:rPr>
          <w:i/>
          <w:iCs/>
          <w:color w:val="000000"/>
        </w:rPr>
        <w:t>khoản</w:t>
      </w:r>
      <w:proofErr w:type="spellEnd"/>
      <w:r w:rsidRPr="00874F8F">
        <w:rPr>
          <w:i/>
          <w:iCs/>
          <w:color w:val="000000"/>
        </w:rPr>
        <w:t xml:space="preserve"> 2 </w:t>
      </w:r>
      <w:proofErr w:type="spellStart"/>
      <w:r w:rsidRPr="00874F8F">
        <w:rPr>
          <w:i/>
          <w:iCs/>
          <w:color w:val="000000"/>
        </w:rPr>
        <w:t>Điều</w:t>
      </w:r>
      <w:proofErr w:type="spellEnd"/>
      <w:r w:rsidRPr="00874F8F">
        <w:rPr>
          <w:i/>
          <w:iCs/>
          <w:color w:val="000000"/>
        </w:rPr>
        <w:t xml:space="preserve"> 8 </w:t>
      </w:r>
      <w:proofErr w:type="spellStart"/>
      <w:r w:rsidRPr="00874F8F">
        <w:rPr>
          <w:i/>
          <w:iCs/>
          <w:color w:val="000000"/>
        </w:rPr>
        <w:t>Luật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Nhà</w:t>
      </w:r>
      <w:proofErr w:type="spellEnd"/>
      <w:r w:rsidRPr="00874F8F">
        <w:rPr>
          <w:i/>
          <w:iCs/>
          <w:color w:val="000000"/>
        </w:rPr>
        <w:t xml:space="preserve"> ở </w:t>
      </w:r>
      <w:proofErr w:type="spellStart"/>
      <w:r w:rsidRPr="00874F8F">
        <w:rPr>
          <w:i/>
          <w:iCs/>
          <w:color w:val="000000"/>
        </w:rPr>
        <w:t>năm</w:t>
      </w:r>
      <w:proofErr w:type="spellEnd"/>
      <w:r w:rsidRPr="00874F8F">
        <w:rPr>
          <w:i/>
          <w:iCs/>
          <w:color w:val="000000"/>
        </w:rPr>
        <w:t xml:space="preserve"> 2014</w:t>
      </w:r>
      <w:bookmarkEnd w:id="12"/>
      <w:r w:rsidRPr="00874F8F">
        <w:rPr>
          <w:i/>
          <w:iCs/>
          <w:color w:val="000000"/>
        </w:rPr>
        <w:t> </w:t>
      </w:r>
      <w:proofErr w:type="spellStart"/>
      <w:r w:rsidRPr="00874F8F">
        <w:rPr>
          <w:i/>
          <w:iCs/>
          <w:color w:val="000000"/>
        </w:rPr>
        <w:t>thì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bà</w:t>
      </w:r>
      <w:proofErr w:type="spellEnd"/>
      <w:r w:rsidRPr="00874F8F">
        <w:rPr>
          <w:i/>
          <w:iCs/>
          <w:color w:val="000000"/>
        </w:rPr>
        <w:t xml:space="preserve"> H1 </w:t>
      </w:r>
      <w:proofErr w:type="spellStart"/>
      <w:r w:rsidRPr="00874F8F">
        <w:rPr>
          <w:i/>
          <w:iCs/>
          <w:color w:val="000000"/>
        </w:rPr>
        <w:t>đủ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điều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kiện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nhận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thừa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kế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nhà</w:t>
      </w:r>
      <w:proofErr w:type="spellEnd"/>
      <w:r w:rsidRPr="00874F8F">
        <w:rPr>
          <w:i/>
          <w:iCs/>
          <w:color w:val="000000"/>
        </w:rPr>
        <w:t xml:space="preserve"> ở </w:t>
      </w:r>
      <w:proofErr w:type="spellStart"/>
      <w:r w:rsidRPr="00874F8F">
        <w:rPr>
          <w:i/>
          <w:iCs/>
          <w:color w:val="000000"/>
        </w:rPr>
        <w:t>tại</w:t>
      </w:r>
      <w:proofErr w:type="spellEnd"/>
      <w:r w:rsidRPr="00874F8F">
        <w:rPr>
          <w:i/>
          <w:iCs/>
          <w:color w:val="000000"/>
        </w:rPr>
        <w:t xml:space="preserve"> Việt Nam. Do </w:t>
      </w:r>
      <w:proofErr w:type="spellStart"/>
      <w:r w:rsidRPr="00874F8F">
        <w:rPr>
          <w:i/>
          <w:iCs/>
          <w:color w:val="000000"/>
        </w:rPr>
        <w:t>pháp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luật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thay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đổi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nên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Tòa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án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cấp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phúc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thẩm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sửa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án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sơ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thẩm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và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giao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toàn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bộ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hiện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vật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đối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với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phần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thừa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kế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cho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bà</w:t>
      </w:r>
      <w:proofErr w:type="spellEnd"/>
      <w:r w:rsidRPr="00874F8F">
        <w:rPr>
          <w:i/>
          <w:iCs/>
          <w:color w:val="000000"/>
        </w:rPr>
        <w:t xml:space="preserve"> H1 </w:t>
      </w:r>
      <w:proofErr w:type="spellStart"/>
      <w:r w:rsidRPr="00874F8F">
        <w:rPr>
          <w:i/>
          <w:iCs/>
          <w:color w:val="000000"/>
        </w:rPr>
        <w:t>mới</w:t>
      </w:r>
      <w:proofErr w:type="spellEnd"/>
      <w:r w:rsidRPr="00874F8F">
        <w:rPr>
          <w:i/>
          <w:iCs/>
          <w:color w:val="000000"/>
        </w:rPr>
        <w:t xml:space="preserve"> </w:t>
      </w:r>
      <w:proofErr w:type="spellStart"/>
      <w:r w:rsidRPr="00874F8F">
        <w:rPr>
          <w:i/>
          <w:iCs/>
          <w:color w:val="000000"/>
        </w:rPr>
        <w:t>đúng</w:t>
      </w:r>
      <w:proofErr w:type="spellEnd"/>
      <w:r w:rsidRPr="00874F8F">
        <w:rPr>
          <w:i/>
          <w:iCs/>
          <w:color w:val="000000"/>
        </w:rPr>
        <w:t>.”</w:t>
      </w:r>
    </w:p>
    <w:p w14:paraId="76D1072E" w14:textId="77777777" w:rsidR="00874F8F" w:rsidRPr="00874F8F" w:rsidRDefault="00874F8F" w:rsidP="00874F8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74F8F">
        <w:rPr>
          <w:color w:val="000000"/>
        </w:rPr>
        <w:t> </w:t>
      </w:r>
    </w:p>
    <w:p w14:paraId="4C0D5FA7" w14:textId="221DF747" w:rsidR="00413F57" w:rsidRPr="00874F8F" w:rsidRDefault="00874F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413F57" w:rsidRPr="00874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8F"/>
    <w:rsid w:val="0036237F"/>
    <w:rsid w:val="00413F57"/>
    <w:rsid w:val="00874F8F"/>
    <w:rsid w:val="00A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ED35"/>
  <w15:chartTrackingRefBased/>
  <w15:docId w15:val="{6019EC46-9ED4-4FDE-86F5-476F71BB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74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3638</Words>
  <Characters>20737</Characters>
  <Application>Microsoft Office Word</Application>
  <DocSecurity>0</DocSecurity>
  <Lines>172</Lines>
  <Paragraphs>48</Paragraphs>
  <ScaleCrop>false</ScaleCrop>
  <Company/>
  <LinksUpToDate>false</LinksUpToDate>
  <CharactersWithSpaces>24327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2023-10-06T12:09:00Z</dcterms:created>
  <dcterms:modified xsi:type="dcterms:W3CDTF">2023-10-06T12:17:00Z</dcterms:modified>
</cp:coreProperties>
</file>